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A6EB6" w14:textId="64EC2054" w:rsidR="002F707A" w:rsidRPr="00F57A92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 xml:space="preserve">Zgłoszenie udziału w planowanym postępowaniu </w:t>
      </w:r>
    </w:p>
    <w:p w14:paraId="70060339" w14:textId="3CF2E026" w:rsidR="002F707A" w:rsidRDefault="002F707A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7A92">
        <w:rPr>
          <w:rFonts w:ascii="Arial" w:hAnsi="Arial" w:cs="Arial"/>
          <w:b/>
          <w:sz w:val="22"/>
          <w:szCs w:val="22"/>
        </w:rPr>
        <w:t>Informacji zawartych w zgłoszeniu nie należy traktować jako oferty</w:t>
      </w:r>
    </w:p>
    <w:p w14:paraId="4C8DD5B0" w14:textId="77777777" w:rsidR="00800671" w:rsidRPr="00F57A92" w:rsidRDefault="00800671" w:rsidP="002F707A">
      <w:pPr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B68A02" w14:textId="25525854" w:rsidR="002F707A" w:rsidRPr="00F57A92" w:rsidRDefault="002F707A" w:rsidP="002F70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7A92">
        <w:rPr>
          <w:rFonts w:ascii="Arial" w:hAnsi="Arial" w:cs="Arial"/>
          <w:sz w:val="22"/>
          <w:szCs w:val="22"/>
        </w:rPr>
        <w:t xml:space="preserve">Dane Oferenta zainteresowanego współpracą z </w:t>
      </w:r>
      <w:r w:rsidR="00677D29" w:rsidRPr="00F57A92">
        <w:rPr>
          <w:rFonts w:ascii="Arial" w:hAnsi="Arial" w:cs="Arial"/>
          <w:sz w:val="22"/>
          <w:szCs w:val="22"/>
        </w:rPr>
        <w:t xml:space="preserve">RARS </w:t>
      </w:r>
      <w:r w:rsidRPr="00F57A92">
        <w:rPr>
          <w:rFonts w:ascii="Arial" w:hAnsi="Arial" w:cs="Arial"/>
          <w:sz w:val="22"/>
          <w:szCs w:val="22"/>
        </w:rPr>
        <w:t>na zasadach określonych w ogłoszeniu</w:t>
      </w:r>
      <w:r w:rsidR="00677D29">
        <w:rPr>
          <w:rFonts w:ascii="Arial" w:hAnsi="Arial" w:cs="Arial"/>
          <w:sz w:val="22"/>
          <w:szCs w:val="22"/>
        </w:rPr>
        <w:t>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8451"/>
        <w:gridCol w:w="4820"/>
      </w:tblGrid>
      <w:tr w:rsidR="002F707A" w:rsidRPr="00B77583" w14:paraId="78C6DE35" w14:textId="77777777" w:rsidTr="00F57A92">
        <w:trPr>
          <w:trHeight w:val="528"/>
        </w:trPr>
        <w:tc>
          <w:tcPr>
            <w:tcW w:w="763" w:type="dxa"/>
            <w:shd w:val="clear" w:color="auto" w:fill="auto"/>
            <w:vAlign w:val="center"/>
          </w:tcPr>
          <w:p w14:paraId="42D94292" w14:textId="63134A88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3DBBEB2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Nazwa Oferenta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2F7C7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84EBA" w14:textId="77777777" w:rsidTr="00F57A92">
        <w:trPr>
          <w:trHeight w:val="550"/>
        </w:trPr>
        <w:tc>
          <w:tcPr>
            <w:tcW w:w="763" w:type="dxa"/>
            <w:shd w:val="clear" w:color="auto" w:fill="auto"/>
            <w:vAlign w:val="center"/>
          </w:tcPr>
          <w:p w14:paraId="00479690" w14:textId="761F3033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567B6C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Adres Oferenta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CC1ED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5E09C0CC" w14:textId="77777777" w:rsidTr="00F57A92">
        <w:trPr>
          <w:trHeight w:val="332"/>
        </w:trPr>
        <w:tc>
          <w:tcPr>
            <w:tcW w:w="763" w:type="dxa"/>
            <w:shd w:val="clear" w:color="auto" w:fill="auto"/>
            <w:vAlign w:val="center"/>
          </w:tcPr>
          <w:p w14:paraId="7FC12728" w14:textId="25890AD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00837D2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AA4C3A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524ABB" w14:textId="7154CF86" w:rsidR="00005E2F" w:rsidRPr="00800671" w:rsidRDefault="00005E2F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28D73B8D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37363C49" w14:textId="1571ACC1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6B37EC2" w14:textId="360FC386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Faks</w:t>
            </w:r>
            <w:r w:rsidR="0047414F">
              <w:rPr>
                <w:rFonts w:ascii="Arial" w:hAnsi="Arial" w:cs="Arial"/>
                <w:sz w:val="18"/>
                <w:szCs w:val="18"/>
              </w:rPr>
              <w:t xml:space="preserve">/E-mail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12A1D5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68CB06A6" w14:textId="77777777" w:rsidTr="00F57A92">
        <w:trPr>
          <w:trHeight w:val="534"/>
        </w:trPr>
        <w:tc>
          <w:tcPr>
            <w:tcW w:w="763" w:type="dxa"/>
            <w:shd w:val="clear" w:color="auto" w:fill="auto"/>
            <w:vAlign w:val="center"/>
          </w:tcPr>
          <w:p w14:paraId="64145B86" w14:textId="44FD2900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7C081292" w14:textId="77777777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Zapewniamy bezpieczeństwo danych osobowych zgodnie z przepisami </w:t>
            </w:r>
            <w:r w:rsidRPr="00800671">
              <w:rPr>
                <w:rFonts w:ascii="Arial" w:hAnsi="Arial" w:cs="Arial"/>
                <w:i/>
                <w:sz w:val="18"/>
                <w:szCs w:val="18"/>
              </w:rPr>
              <w:t>o ochronie danych osobowych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BD64A5" w14:textId="77777777" w:rsidR="002F707A" w:rsidRPr="00800671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TAK / NIE*</w:t>
            </w:r>
          </w:p>
        </w:tc>
      </w:tr>
      <w:tr w:rsidR="002F707A" w:rsidRPr="00B77583" w14:paraId="19179D02" w14:textId="77777777" w:rsidTr="00F57A92">
        <w:tc>
          <w:tcPr>
            <w:tcW w:w="763" w:type="dxa"/>
            <w:shd w:val="clear" w:color="auto" w:fill="auto"/>
            <w:vAlign w:val="center"/>
          </w:tcPr>
          <w:p w14:paraId="4FCB000C" w14:textId="3F1ACA61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39CD9BDC" w14:textId="69A88D04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Spełniamy wymogi ustawy z dnia 5 sierpnia 2010 r. </w:t>
            </w:r>
            <w:r w:rsidRPr="00800671">
              <w:rPr>
                <w:rFonts w:ascii="Arial" w:hAnsi="Arial" w:cs="Arial"/>
                <w:i/>
                <w:sz w:val="18"/>
                <w:szCs w:val="18"/>
              </w:rPr>
              <w:t xml:space="preserve">o ochronie informacji niejawnych </w:t>
            </w:r>
            <w:r w:rsidR="003829C2" w:rsidRPr="00800671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800671">
              <w:rPr>
                <w:rFonts w:ascii="Arial" w:hAnsi="Arial" w:cs="Arial"/>
                <w:sz w:val="18"/>
                <w:szCs w:val="18"/>
              </w:rPr>
              <w:t>w aktualnie obowiązującym brzmieniu.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FE1160C" w14:textId="77777777" w:rsidR="002F707A" w:rsidRPr="00800671" w:rsidRDefault="002F707A" w:rsidP="00447D3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TAK / NIE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2F707A" w:rsidRPr="00B77583" w14:paraId="0B411DEA" w14:textId="77777777" w:rsidTr="00F57A92">
        <w:trPr>
          <w:trHeight w:val="903"/>
        </w:trPr>
        <w:tc>
          <w:tcPr>
            <w:tcW w:w="763" w:type="dxa"/>
            <w:shd w:val="clear" w:color="auto" w:fill="auto"/>
            <w:vAlign w:val="center"/>
          </w:tcPr>
          <w:p w14:paraId="39EF169D" w14:textId="01D2BBDE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24436A6A" w14:textId="4BD5833F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Wykaz osób umocowanych do reprezentowania Oferenta zgodnie ze stosownymi przepisami, które rozpoczęły procedurę uzyskania uprawnień do dostępu do informacji niejawnych o kla</w:t>
            </w:r>
            <w:r w:rsidR="002F6346" w:rsidRPr="00800671">
              <w:rPr>
                <w:rFonts w:ascii="Arial" w:hAnsi="Arial" w:cs="Arial"/>
                <w:sz w:val="18"/>
                <w:szCs w:val="18"/>
              </w:rPr>
              <w:t xml:space="preserve">uzuli „zastrzeżone” prowadzoną </w:t>
            </w:r>
            <w:r w:rsidRPr="00800671">
              <w:rPr>
                <w:rStyle w:val="Pogrubienie"/>
                <w:rFonts w:ascii="Arial" w:hAnsi="Arial" w:cs="Arial"/>
                <w:sz w:val="18"/>
                <w:szCs w:val="18"/>
                <w:u w:val="single"/>
              </w:rPr>
              <w:t>w innej niż Agencja jednostce organizacyjnej</w:t>
            </w:r>
            <w:r w:rsidR="003829C2" w:rsidRPr="00800671">
              <w:rPr>
                <w:sz w:val="18"/>
                <w:szCs w:val="18"/>
              </w:rPr>
              <w:t xml:space="preserve">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„NIE” w pkt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563521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4858E3E8" w14:textId="77777777" w:rsidTr="00F57A92">
        <w:tc>
          <w:tcPr>
            <w:tcW w:w="763" w:type="dxa"/>
            <w:shd w:val="clear" w:color="auto" w:fill="auto"/>
            <w:vAlign w:val="center"/>
          </w:tcPr>
          <w:p w14:paraId="5C255533" w14:textId="51E82D0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1F427267" w14:textId="5918EE50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Wykaz osób umocowanych do reprezentowania Oferenta zgodnie ze stosownymi przepisami, dla których zostanie </w:t>
            </w:r>
            <w:r w:rsidRPr="00800671">
              <w:rPr>
                <w:rFonts w:ascii="Arial" w:hAnsi="Arial" w:cs="Arial"/>
                <w:b/>
                <w:sz w:val="18"/>
                <w:szCs w:val="18"/>
                <w:u w:val="single"/>
              </w:rPr>
              <w:t>złożony wniosek do Agencji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o przeprowadzenie szkolenia w zakresie ochrony informacji </w:t>
            </w:r>
            <w:r w:rsidR="002F6346" w:rsidRPr="00800671">
              <w:rPr>
                <w:rFonts w:ascii="Arial" w:hAnsi="Arial" w:cs="Arial"/>
                <w:sz w:val="18"/>
                <w:szCs w:val="18"/>
              </w:rPr>
              <w:t xml:space="preserve">niejawnych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„NIE” w pkt 6)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2B89F8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39375FA8" w14:textId="77777777" w:rsidTr="00F57A92">
        <w:trPr>
          <w:trHeight w:val="1223"/>
        </w:trPr>
        <w:tc>
          <w:tcPr>
            <w:tcW w:w="763" w:type="dxa"/>
            <w:shd w:val="clear" w:color="auto" w:fill="auto"/>
            <w:vAlign w:val="center"/>
          </w:tcPr>
          <w:p w14:paraId="152C1BF1" w14:textId="5314430B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5838AC2A" w14:textId="2C7B5884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Wykaz osób umocowanych do reprezentowania Oferenta zgodnie ze stosownymi przepisami, posiadających aktualne poświadczenie bezpieczeństwa osobowego lub pisemne upoważnienie do dostępu do informacji niejawnych o klauzuli „zastrzeżone” i/lub zaświadczenie o przebytym szkoleniu w zakresie ochrony informacji niejawnych </w:t>
            </w:r>
            <w:r w:rsidRPr="00800671">
              <w:rPr>
                <w:rFonts w:ascii="Arial" w:hAnsi="Arial" w:cs="Arial"/>
                <w:b/>
                <w:sz w:val="18"/>
                <w:szCs w:val="18"/>
              </w:rPr>
              <w:t>(w przypadku udzielenia odpowiedzi „TAK” w pkt 6)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31A944" w14:textId="77777777" w:rsidR="002F707A" w:rsidRPr="00800671" w:rsidRDefault="002F707A" w:rsidP="00447D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A" w:rsidRPr="00B77583" w14:paraId="6624F1F3" w14:textId="77777777" w:rsidTr="00F57A92">
        <w:trPr>
          <w:trHeight w:val="1708"/>
        </w:trPr>
        <w:tc>
          <w:tcPr>
            <w:tcW w:w="763" w:type="dxa"/>
            <w:shd w:val="clear" w:color="auto" w:fill="auto"/>
            <w:vAlign w:val="center"/>
          </w:tcPr>
          <w:p w14:paraId="1C5D9496" w14:textId="4B5CE1ED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4D1A0F31" w14:textId="7265964C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>Imię i nazwisko oraz stanowisko służbowe osoby(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>) upoważnionej(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829C2" w:rsidRPr="00800671">
              <w:rPr>
                <w:rFonts w:ascii="Arial" w:hAnsi="Arial" w:cs="Arial"/>
                <w:sz w:val="18"/>
                <w:szCs w:val="18"/>
              </w:rPr>
              <w:br/>
            </w:r>
            <w:r w:rsidRPr="00800671">
              <w:rPr>
                <w:rFonts w:ascii="Arial" w:hAnsi="Arial" w:cs="Arial"/>
                <w:sz w:val="18"/>
                <w:szCs w:val="18"/>
              </w:rPr>
              <w:t>do re</w:t>
            </w:r>
            <w:r w:rsidR="00297FDE" w:rsidRPr="00800671">
              <w:rPr>
                <w:rFonts w:ascii="Arial" w:hAnsi="Arial" w:cs="Arial"/>
                <w:sz w:val="18"/>
                <w:szCs w:val="18"/>
              </w:rPr>
              <w:t xml:space="preserve">prezentowania Oferenta zgodnie </w:t>
            </w:r>
            <w:r w:rsidRPr="00800671">
              <w:rPr>
                <w:rFonts w:ascii="Arial" w:hAnsi="Arial" w:cs="Arial"/>
                <w:sz w:val="18"/>
                <w:szCs w:val="18"/>
              </w:rPr>
              <w:t>z aktualnym wypisem z właściwego rejestru podmiotów gospodarczych (KRS/CEIDG) lub na podstawie pełnomocnictwa, wymienionej(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 xml:space="preserve">) w </w:t>
            </w:r>
            <w:proofErr w:type="gramStart"/>
            <w:r w:rsidRPr="00800671">
              <w:rPr>
                <w:rFonts w:ascii="Arial" w:hAnsi="Arial" w:cs="Arial"/>
                <w:sz w:val="18"/>
                <w:szCs w:val="18"/>
              </w:rPr>
              <w:t xml:space="preserve">pkt </w:t>
            </w:r>
            <w:r w:rsidRPr="0080067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00671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  <w:r w:rsidRPr="00800671">
              <w:rPr>
                <w:rFonts w:ascii="Arial" w:hAnsi="Arial" w:cs="Arial"/>
                <w:sz w:val="18"/>
                <w:szCs w:val="18"/>
              </w:rPr>
              <w:t>, do której(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 xml:space="preserve">) mają zostać wysłane warunki </w:t>
            </w:r>
            <w:r w:rsidR="00F4353F">
              <w:rPr>
                <w:rFonts w:ascii="Arial" w:hAnsi="Arial" w:cs="Arial"/>
                <w:sz w:val="18"/>
                <w:szCs w:val="18"/>
              </w:rPr>
              <w:t xml:space="preserve">postępowania </w:t>
            </w:r>
            <w:r w:rsidRPr="00800671">
              <w:rPr>
                <w:rFonts w:ascii="Arial" w:hAnsi="Arial" w:cs="Arial"/>
                <w:sz w:val="18"/>
                <w:szCs w:val="18"/>
              </w:rPr>
              <w:t xml:space="preserve"> oznaczone klauzulą „zastrzeżone”. Osoba(y), o której(</w:t>
            </w:r>
            <w:proofErr w:type="spellStart"/>
            <w:r w:rsidRPr="00800671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800671">
              <w:rPr>
                <w:rFonts w:ascii="Arial" w:hAnsi="Arial" w:cs="Arial"/>
                <w:sz w:val="18"/>
                <w:szCs w:val="18"/>
              </w:rPr>
              <w:t>) mowa w zdaniu poprzedzającym musi posiadać aktualne poświadczenie bezpieczeństwa osobowego lub pisemne upoważnienie do do</w:t>
            </w:r>
            <w:r w:rsidR="00297FDE" w:rsidRPr="00800671">
              <w:rPr>
                <w:rFonts w:ascii="Arial" w:hAnsi="Arial" w:cs="Arial"/>
                <w:sz w:val="18"/>
                <w:szCs w:val="18"/>
              </w:rPr>
              <w:t xml:space="preserve">stępu do informacji niejawnych </w:t>
            </w:r>
            <w:r w:rsidRPr="00800671">
              <w:rPr>
                <w:rFonts w:ascii="Arial" w:hAnsi="Arial" w:cs="Arial"/>
                <w:sz w:val="18"/>
                <w:szCs w:val="18"/>
              </w:rPr>
              <w:t>o klauzuli „zastrzeżone” wydane przez osobę uprawnioną i posiadać aktualne zaświadczenie o przebytym szkoleniu w zakresie ochrony informacji niejawnych, nie rzadziej niż raz na 5 lat, zgodnie z zapisami w/w ustawy, z tym jednak, iż kierownik Oferenta  (kierownik przedsiębiorcy w rozumieniu art. 2 pkt 14 w/w ustawy) powinien posiadać co najmniej aktualne zaświadczenie o przebytym szkoleniu w zakresie ochrony informacji niejawnych</w:t>
            </w:r>
            <w:r w:rsidRPr="00800671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C59653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7A" w:rsidRPr="00B77583" w14:paraId="433ED621" w14:textId="77777777" w:rsidTr="00F57A92">
        <w:trPr>
          <w:trHeight w:val="308"/>
        </w:trPr>
        <w:tc>
          <w:tcPr>
            <w:tcW w:w="763" w:type="dxa"/>
            <w:shd w:val="clear" w:color="auto" w:fill="auto"/>
            <w:vAlign w:val="center"/>
          </w:tcPr>
          <w:p w14:paraId="3262E499" w14:textId="44B470B7" w:rsidR="002F707A" w:rsidRPr="00800671" w:rsidRDefault="002F707A" w:rsidP="00F57A92">
            <w:pPr>
              <w:pStyle w:val="Akapitzlist"/>
              <w:numPr>
                <w:ilvl w:val="0"/>
                <w:numId w:val="21"/>
              </w:numPr>
              <w:spacing w:before="60" w:after="60"/>
              <w:ind w:left="324" w:hanging="3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1" w:type="dxa"/>
            <w:shd w:val="clear" w:color="auto" w:fill="auto"/>
            <w:vAlign w:val="center"/>
          </w:tcPr>
          <w:p w14:paraId="16E89BF3" w14:textId="66272DF2" w:rsidR="002F707A" w:rsidRPr="00800671" w:rsidRDefault="002F707A" w:rsidP="00447D3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0671">
              <w:rPr>
                <w:rFonts w:ascii="Arial" w:hAnsi="Arial" w:cs="Arial"/>
                <w:sz w:val="18"/>
                <w:szCs w:val="18"/>
              </w:rPr>
              <w:t xml:space="preserve">Adres Oferenta, na który Agencja prześle warunki </w:t>
            </w:r>
            <w:r w:rsidR="00F4353F">
              <w:rPr>
                <w:rFonts w:ascii="Arial" w:hAnsi="Arial" w:cs="Arial"/>
                <w:sz w:val="18"/>
                <w:szCs w:val="18"/>
              </w:rPr>
              <w:t>postępowania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4B36EFF" w14:textId="77777777" w:rsidR="002F707A" w:rsidRPr="00F57A92" w:rsidRDefault="002F707A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B635E8" w14:textId="77777777" w:rsidR="00080A0C" w:rsidRPr="00F57A92" w:rsidRDefault="00080A0C" w:rsidP="00447D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98974" w14:textId="77777777" w:rsidR="002F707A" w:rsidRPr="00005E2F" w:rsidRDefault="002F707A" w:rsidP="002F707A">
      <w:pPr>
        <w:rPr>
          <w:rFonts w:ascii="Arial" w:hAnsi="Arial" w:cs="Arial"/>
          <w:bCs/>
          <w:i/>
          <w:iCs/>
          <w:sz w:val="20"/>
          <w:szCs w:val="20"/>
        </w:rPr>
      </w:pPr>
      <w:r w:rsidRPr="00005E2F">
        <w:rPr>
          <w:rFonts w:ascii="Arial" w:hAnsi="Arial" w:cs="Arial"/>
          <w:bCs/>
          <w:i/>
          <w:iCs/>
          <w:sz w:val="20"/>
          <w:szCs w:val="20"/>
        </w:rPr>
        <w:t>* niepotrzebne skreślić</w:t>
      </w:r>
    </w:p>
    <w:p w14:paraId="5DCE724D" w14:textId="77777777" w:rsidR="00415AFF" w:rsidRDefault="00415AFF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022A68B2" w14:textId="5838B1FD" w:rsidR="00005E2F" w:rsidRDefault="002F707A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962EF1">
        <w:rPr>
          <w:rFonts w:ascii="Arial" w:hAnsi="Arial" w:cs="Arial"/>
          <w:sz w:val="20"/>
          <w:szCs w:val="20"/>
        </w:rPr>
        <w:t>Proszę o pod</w:t>
      </w:r>
      <w:r w:rsidR="001D0A55" w:rsidRPr="00962EF1">
        <w:rPr>
          <w:rFonts w:ascii="Arial" w:hAnsi="Arial" w:cs="Arial"/>
          <w:sz w:val="20"/>
          <w:szCs w:val="20"/>
        </w:rPr>
        <w:t xml:space="preserve">anie danych dotyczących </w:t>
      </w:r>
      <w:r w:rsidR="007766B4">
        <w:rPr>
          <w:rFonts w:ascii="Arial" w:hAnsi="Arial" w:cs="Arial"/>
          <w:sz w:val="20"/>
          <w:szCs w:val="20"/>
        </w:rPr>
        <w:t>towar</w:t>
      </w:r>
      <w:r w:rsidR="00800671">
        <w:rPr>
          <w:rFonts w:ascii="Arial" w:hAnsi="Arial" w:cs="Arial"/>
          <w:sz w:val="20"/>
          <w:szCs w:val="20"/>
        </w:rPr>
        <w:t xml:space="preserve">u zgodnie z poniższą tabelą. </w:t>
      </w:r>
    </w:p>
    <w:p w14:paraId="12111865" w14:textId="77777777" w:rsidR="002E529D" w:rsidRDefault="002E529D" w:rsidP="00F15238">
      <w:pPr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6D0F6397" w14:textId="46D0DFB6" w:rsidR="00005E2F" w:rsidRDefault="00005E2F" w:rsidP="00F15238">
      <w:pPr>
        <w:spacing w:before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E529D">
        <w:rPr>
          <w:rFonts w:ascii="Arial" w:hAnsi="Arial" w:cs="Arial"/>
          <w:b/>
          <w:sz w:val="20"/>
          <w:szCs w:val="20"/>
        </w:rPr>
        <w:t xml:space="preserve">Tabela nr 1: </w:t>
      </w:r>
      <w:r w:rsidR="00F01CA8" w:rsidRPr="002E529D">
        <w:rPr>
          <w:rFonts w:ascii="Arial" w:hAnsi="Arial" w:cs="Arial"/>
          <w:b/>
          <w:sz w:val="20"/>
          <w:szCs w:val="20"/>
          <w:lang w:eastAsia="en-US"/>
        </w:rPr>
        <w:t xml:space="preserve">Dostawa namiotów do dekontaminacji wraz z wyposażeniem. </w:t>
      </w:r>
    </w:p>
    <w:p w14:paraId="56233670" w14:textId="1FEC410E" w:rsidR="002E529D" w:rsidRDefault="002E529D" w:rsidP="00F15238">
      <w:pPr>
        <w:spacing w:before="0"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851"/>
        <w:gridCol w:w="1134"/>
        <w:gridCol w:w="567"/>
        <w:gridCol w:w="1417"/>
        <w:gridCol w:w="1276"/>
        <w:gridCol w:w="850"/>
        <w:gridCol w:w="1134"/>
        <w:gridCol w:w="1560"/>
        <w:gridCol w:w="1417"/>
        <w:gridCol w:w="1134"/>
        <w:gridCol w:w="1134"/>
        <w:gridCol w:w="993"/>
      </w:tblGrid>
      <w:tr w:rsidR="00F4353F" w14:paraId="52B461E4" w14:textId="77777777" w:rsidTr="00F63FD1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90CC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D19A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Nazwa wyrobu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38D" w14:textId="77777777" w:rsidR="00F4353F" w:rsidRPr="00F63FD1" w:rsidRDefault="00F4353F" w:rsidP="00276B2A">
            <w:pPr>
              <w:rPr>
                <w:rFonts w:ascii="Arial" w:hAnsi="Arial" w:cs="Arial"/>
                <w:b/>
              </w:rPr>
            </w:pPr>
          </w:p>
          <w:p w14:paraId="684DFA0F" w14:textId="2A04CCD5" w:rsidR="00F4353F" w:rsidRPr="00F63FD1" w:rsidRDefault="00F4353F">
            <w:pPr>
              <w:jc w:val="center"/>
              <w:rPr>
                <w:rFonts w:ascii="Arial" w:hAnsi="Arial" w:cs="Arial"/>
                <w:b/>
              </w:rPr>
            </w:pPr>
            <w:r w:rsidRPr="00F63FD1">
              <w:rPr>
                <w:rFonts w:ascii="Arial" w:hAnsi="Arial" w:cs="Arial"/>
                <w:b/>
              </w:rPr>
              <w:t>Rozmiar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1025" w14:textId="79C3D1A1" w:rsidR="00F4353F" w:rsidRPr="002E529D" w:rsidRDefault="00F4353F" w:rsidP="00F4353F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Nazwa własna</w:t>
            </w:r>
          </w:p>
          <w:p w14:paraId="0C0C29D2" w14:textId="77777777" w:rsidR="00F4353F" w:rsidRPr="002E529D" w:rsidRDefault="00F4353F" w:rsidP="00F4353F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typ/model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109D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4123" w14:textId="26ABEDA7" w:rsidR="00F4353F" w:rsidRPr="00F63FD1" w:rsidRDefault="00F63FD1">
            <w:pPr>
              <w:jc w:val="center"/>
              <w:rPr>
                <w:rFonts w:ascii="Arial" w:hAnsi="Arial" w:cs="Arial"/>
                <w:b/>
              </w:rPr>
            </w:pPr>
            <w:r w:rsidRPr="00F63FD1">
              <w:rPr>
                <w:rFonts w:ascii="Arial" w:hAnsi="Arial" w:cs="Arial"/>
                <w:b/>
              </w:rPr>
              <w:t xml:space="preserve">Ilość, którą Oferent może dostarczyć w terminie do </w:t>
            </w:r>
            <w:r w:rsidR="00462BA6">
              <w:rPr>
                <w:rFonts w:ascii="Arial" w:hAnsi="Arial" w:cs="Arial"/>
                <w:b/>
              </w:rPr>
              <w:br/>
            </w:r>
            <w:r w:rsidRPr="00F63FD1">
              <w:rPr>
                <w:rFonts w:ascii="Arial" w:hAnsi="Arial" w:cs="Arial"/>
                <w:b/>
              </w:rPr>
              <w:t>dn</w:t>
            </w:r>
            <w:r w:rsidR="00962B83" w:rsidRPr="00F63FD1">
              <w:rPr>
                <w:rFonts w:ascii="Arial" w:hAnsi="Arial" w:cs="Arial"/>
                <w:b/>
              </w:rPr>
              <w:t>.</w:t>
            </w:r>
            <w:r w:rsidR="00F4353F" w:rsidRPr="00F63FD1">
              <w:rPr>
                <w:rFonts w:ascii="Arial" w:hAnsi="Arial" w:cs="Arial"/>
                <w:b/>
              </w:rPr>
              <w:t>3</w:t>
            </w:r>
            <w:r w:rsidR="003F2CC2">
              <w:rPr>
                <w:rFonts w:ascii="Arial" w:hAnsi="Arial" w:cs="Arial"/>
                <w:b/>
              </w:rPr>
              <w:t>0</w:t>
            </w:r>
            <w:r w:rsidR="00F4353F" w:rsidRPr="00F63FD1">
              <w:rPr>
                <w:rFonts w:ascii="Arial" w:hAnsi="Arial" w:cs="Arial"/>
                <w:b/>
              </w:rPr>
              <w:t>.1</w:t>
            </w:r>
            <w:r w:rsidR="00030C1F">
              <w:rPr>
                <w:rFonts w:ascii="Arial" w:hAnsi="Arial" w:cs="Arial"/>
                <w:b/>
              </w:rPr>
              <w:t>1</w:t>
            </w:r>
            <w:r w:rsidR="00F4353F" w:rsidRPr="00F63FD1">
              <w:rPr>
                <w:rFonts w:ascii="Arial" w:hAnsi="Arial" w:cs="Arial"/>
                <w:b/>
              </w:rPr>
              <w:t>.2024 r.</w:t>
            </w:r>
            <w:r w:rsidR="00F4353F" w:rsidRPr="00F63FD1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0F05" w14:textId="1366F7C2" w:rsidR="00F4353F" w:rsidRPr="002E529D" w:rsidRDefault="00F4353F" w:rsidP="00276B2A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Cena jednostkowa z podatkiem VAT</w:t>
            </w:r>
            <w:r w:rsidR="00276B2A">
              <w:rPr>
                <w:rFonts w:ascii="Arial" w:hAnsi="Arial" w:cs="Arial"/>
                <w:b/>
              </w:rPr>
              <w:t xml:space="preserve"> </w:t>
            </w:r>
            <w:r w:rsidRPr="002E529D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C20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Stawka VAT</w:t>
            </w:r>
          </w:p>
          <w:p w14:paraId="4355A476" w14:textId="77777777" w:rsidR="00F4353F" w:rsidRPr="002E529D" w:rsidRDefault="00F4353F" w:rsidP="00F43A4F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B9EE" w14:textId="703B7AA8" w:rsidR="00F4353F" w:rsidRPr="002E529D" w:rsidRDefault="00F4353F" w:rsidP="00276B2A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 xml:space="preserve">Wartość ogółem </w:t>
            </w:r>
            <w:r>
              <w:rPr>
                <w:rFonts w:ascii="Arial" w:hAnsi="Arial" w:cs="Arial"/>
                <w:b/>
              </w:rPr>
              <w:t xml:space="preserve">                 </w:t>
            </w:r>
            <w:r w:rsidRPr="002E529D">
              <w:rPr>
                <w:rFonts w:ascii="Arial" w:hAnsi="Arial" w:cs="Arial"/>
                <w:b/>
              </w:rPr>
              <w:t>z podatkiem VAT</w:t>
            </w:r>
            <w:r w:rsidR="00276B2A">
              <w:rPr>
                <w:rFonts w:ascii="Arial" w:hAnsi="Arial" w:cs="Arial"/>
                <w:b/>
              </w:rPr>
              <w:t xml:space="preserve"> </w:t>
            </w:r>
            <w:r w:rsidRPr="002E529D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E309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  <w:i/>
              </w:rPr>
            </w:pPr>
            <w:r w:rsidRPr="002E529D">
              <w:rPr>
                <w:rFonts w:ascii="Arial" w:hAnsi="Arial" w:cs="Arial"/>
                <w:b/>
              </w:rPr>
              <w:t xml:space="preserve">Okres rozszerzonej rękojmi na towar w czasie przechowywania                       </w:t>
            </w:r>
            <w:proofErr w:type="gramStart"/>
            <w:r w:rsidRPr="002E529D">
              <w:rPr>
                <w:rFonts w:ascii="Arial" w:hAnsi="Arial" w:cs="Arial"/>
                <w:b/>
              </w:rPr>
              <w:t xml:space="preserve">   (</w:t>
            </w:r>
            <w:proofErr w:type="gramEnd"/>
            <w:r w:rsidRPr="002E529D">
              <w:rPr>
                <w:rFonts w:ascii="Arial" w:hAnsi="Arial" w:cs="Arial"/>
                <w:b/>
              </w:rPr>
              <w:t>w miesiącach)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A89D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 xml:space="preserve">Okres rozszerzonej rękojmi na towar w czasie użytkowania                   </w:t>
            </w:r>
            <w:proofErr w:type="gramStart"/>
            <w:r w:rsidRPr="002E529D">
              <w:rPr>
                <w:rFonts w:ascii="Arial" w:hAnsi="Arial" w:cs="Arial"/>
                <w:b/>
              </w:rPr>
              <w:t xml:space="preserve">   (</w:t>
            </w:r>
            <w:proofErr w:type="gramEnd"/>
            <w:r w:rsidRPr="002E529D">
              <w:rPr>
                <w:rFonts w:ascii="Arial" w:hAnsi="Arial" w:cs="Arial"/>
                <w:b/>
              </w:rPr>
              <w:t>w miesiącach)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486E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 xml:space="preserve">Nazwa producenta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30C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Siedziba producenta</w:t>
            </w:r>
          </w:p>
          <w:p w14:paraId="51BD2A17" w14:textId="77777777" w:rsidR="00F4353F" w:rsidRPr="002E529D" w:rsidRDefault="00F4353F" w:rsidP="00F43A4F">
            <w:pPr>
              <w:spacing w:before="0"/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(kraj)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A02D" w14:textId="77777777" w:rsidR="00F4353F" w:rsidRPr="002E529D" w:rsidRDefault="00F4353F">
            <w:pPr>
              <w:jc w:val="center"/>
              <w:rPr>
                <w:rFonts w:ascii="Arial" w:hAnsi="Arial" w:cs="Arial"/>
                <w:b/>
              </w:rPr>
            </w:pPr>
            <w:r w:rsidRPr="002E529D">
              <w:rPr>
                <w:rFonts w:ascii="Arial" w:hAnsi="Arial" w:cs="Arial"/>
                <w:b/>
              </w:rPr>
              <w:t>Miejsce produkcji (kraj)</w:t>
            </w:r>
          </w:p>
        </w:tc>
      </w:tr>
      <w:tr w:rsidR="00F4353F" w14:paraId="13BA6BEC" w14:textId="77777777" w:rsidTr="00F63F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433D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6C13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A5D" w14:textId="044CB18E" w:rsidR="00F4353F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9024" w14:textId="4C7FC9FD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CD1" w14:textId="5D74CD8B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8B98" w14:textId="64FE3725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0C80" w14:textId="079664A1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2E1" w14:textId="2F9F3454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D630" w14:textId="71F788C4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EF9" w14:textId="7263204E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0A3" w14:textId="7CCFE2BD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050" w14:textId="5F3C1618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7165" w14:textId="6E3946B2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B6" w14:textId="6755C488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4353F" w14:paraId="6A9169DE" w14:textId="77777777" w:rsidTr="00F63FD1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EF62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r w:rsidRPr="002E529D">
              <w:rPr>
                <w:rFonts w:ascii="Arial" w:hAnsi="Arial" w:cs="Arial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7AB7" w14:textId="77777777" w:rsidR="00F4353F" w:rsidRPr="00F63FD1" w:rsidRDefault="00F4353F">
            <w:pPr>
              <w:rPr>
                <w:rFonts w:ascii="Arial" w:hAnsi="Arial" w:cs="Arial"/>
                <w:sz w:val="15"/>
                <w:szCs w:val="15"/>
              </w:rPr>
            </w:pPr>
            <w:r w:rsidRPr="00F63FD1">
              <w:rPr>
                <w:rFonts w:ascii="Arial" w:hAnsi="Arial" w:cs="Arial"/>
                <w:sz w:val="15"/>
                <w:szCs w:val="15"/>
              </w:rPr>
              <w:t xml:space="preserve">Namiot do dekontaminacji wraz z wyposażeniem </w:t>
            </w:r>
          </w:p>
          <w:p w14:paraId="0AC6788E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8B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D9F" w14:textId="6CBA91FF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F4E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  <w:proofErr w:type="spellStart"/>
            <w:r w:rsidRPr="002E529D">
              <w:rPr>
                <w:rFonts w:ascii="Arial" w:hAnsi="Arial" w:cs="Arial"/>
              </w:rPr>
              <w:t>kpl</w:t>
            </w:r>
            <w:proofErr w:type="spellEnd"/>
            <w:r w:rsidRPr="002E529D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30F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CA7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6F8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A1C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8A0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B4B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CCA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04A1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6C3" w14:textId="77777777" w:rsidR="00F4353F" w:rsidRPr="002E529D" w:rsidRDefault="00F4353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1CED96" w14:textId="42D23AA6" w:rsidR="00753F35" w:rsidRDefault="00753F35" w:rsidP="00753F35">
      <w:pPr>
        <w:spacing w:before="0"/>
        <w:rPr>
          <w:rFonts w:ascii="Arial" w:hAnsi="Arial" w:cs="Arial"/>
          <w:b/>
          <w:sz w:val="20"/>
          <w:szCs w:val="20"/>
          <w:lang w:eastAsia="en-US"/>
        </w:rPr>
      </w:pPr>
    </w:p>
    <w:p w14:paraId="1620BEE2" w14:textId="77777777" w:rsidR="00F4353F" w:rsidRDefault="00F4353F" w:rsidP="00753F35">
      <w:pPr>
        <w:spacing w:before="0"/>
        <w:rPr>
          <w:rFonts w:ascii="Arial" w:eastAsia="Times New Roman" w:hAnsi="Arial" w:cs="Arial"/>
          <w:sz w:val="20"/>
          <w:szCs w:val="20"/>
        </w:rPr>
      </w:pPr>
    </w:p>
    <w:p w14:paraId="6644F9A1" w14:textId="77777777" w:rsidR="00036499" w:rsidRDefault="00036499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sz w:val="20"/>
          <w:szCs w:val="20"/>
        </w:rPr>
      </w:pPr>
    </w:p>
    <w:p w14:paraId="00F3A731" w14:textId="77777777" w:rsidR="00BC171F" w:rsidRDefault="00BC171F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5023A52" w14:textId="77777777" w:rsidR="00BC171F" w:rsidRDefault="00BC171F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09B73F0" w14:textId="1E61B24F" w:rsidR="002E529D" w:rsidRDefault="00005E2F" w:rsidP="00005E2F">
      <w:pPr>
        <w:tabs>
          <w:tab w:val="left" w:pos="360"/>
        </w:tabs>
        <w:spacing w:before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E529D">
        <w:rPr>
          <w:rFonts w:ascii="Arial" w:eastAsia="Times New Roman" w:hAnsi="Arial" w:cs="Arial"/>
          <w:b/>
          <w:sz w:val="20"/>
          <w:szCs w:val="20"/>
        </w:rPr>
        <w:lastRenderedPageBreak/>
        <w:t>Tabela nr 2: Potwierdzenie spełnienia wymogów opisu przedmiotu zamówienia.</w:t>
      </w:r>
    </w:p>
    <w:tbl>
      <w:tblPr>
        <w:tblpPr w:leftFromText="141" w:rightFromText="141" w:vertAnchor="text" w:horzAnchor="margin" w:tblpXSpec="center" w:tblpY="119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675"/>
        <w:gridCol w:w="2126"/>
        <w:gridCol w:w="4026"/>
      </w:tblGrid>
      <w:tr w:rsidR="00036499" w:rsidRPr="00BC171F" w14:paraId="1B36AFA7" w14:textId="77777777" w:rsidTr="00036499">
        <w:trPr>
          <w:trHeight w:val="135"/>
        </w:trPr>
        <w:tc>
          <w:tcPr>
            <w:tcW w:w="534" w:type="dxa"/>
            <w:shd w:val="clear" w:color="auto" w:fill="auto"/>
          </w:tcPr>
          <w:p w14:paraId="45704A9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EA0506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75" w:type="dxa"/>
            <w:shd w:val="clear" w:color="auto" w:fill="auto"/>
          </w:tcPr>
          <w:p w14:paraId="4FCFC1A6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044CA8E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1B8DD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SPEŁNIA (TAK) /</w:t>
            </w:r>
          </w:p>
          <w:p w14:paraId="2E1D4C7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NIE SPEŁNIA (NIE)</w:t>
            </w:r>
          </w:p>
        </w:tc>
        <w:tc>
          <w:tcPr>
            <w:tcW w:w="4026" w:type="dxa"/>
            <w:shd w:val="clear" w:color="auto" w:fill="auto"/>
          </w:tcPr>
          <w:p w14:paraId="350A7500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3754B1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b/>
                <w:sz w:val="20"/>
                <w:szCs w:val="20"/>
              </w:rPr>
              <w:t>UWAGI</w:t>
            </w:r>
          </w:p>
          <w:p w14:paraId="7EB90661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36499" w:rsidRPr="00BC171F" w14:paraId="3A9E6DB8" w14:textId="77777777" w:rsidTr="00036499">
        <w:trPr>
          <w:trHeight w:val="153"/>
        </w:trPr>
        <w:tc>
          <w:tcPr>
            <w:tcW w:w="534" w:type="dxa"/>
            <w:shd w:val="clear" w:color="auto" w:fill="auto"/>
          </w:tcPr>
          <w:p w14:paraId="1BFD4940" w14:textId="77777777" w:rsidR="00036499" w:rsidRPr="00036499" w:rsidRDefault="00036499" w:rsidP="00036499">
            <w:pPr>
              <w:tabs>
                <w:tab w:val="left" w:pos="360"/>
              </w:tabs>
              <w:spacing w:before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14:paraId="5EEFDCD6" w14:textId="77777777" w:rsidR="00036499" w:rsidRPr="00036499" w:rsidRDefault="00036499" w:rsidP="00036499">
            <w:pPr>
              <w:tabs>
                <w:tab w:val="left" w:pos="360"/>
              </w:tabs>
              <w:spacing w:before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2F7ED9C" w14:textId="77777777" w:rsidR="00036499" w:rsidRPr="00036499" w:rsidRDefault="00036499" w:rsidP="00036499">
            <w:pPr>
              <w:tabs>
                <w:tab w:val="left" w:pos="360"/>
              </w:tabs>
              <w:spacing w:before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26" w:type="dxa"/>
            <w:shd w:val="clear" w:color="auto" w:fill="auto"/>
          </w:tcPr>
          <w:p w14:paraId="6C635AC7" w14:textId="77777777" w:rsidR="00036499" w:rsidRPr="00036499" w:rsidRDefault="00036499" w:rsidP="00036499">
            <w:pPr>
              <w:tabs>
                <w:tab w:val="left" w:pos="360"/>
              </w:tabs>
              <w:spacing w:before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036499" w:rsidRPr="00BC171F" w14:paraId="427A1A52" w14:textId="77777777" w:rsidTr="00F43A4F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AE3F53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F2F2F2" w:themeFill="background1" w:themeFillShade="F2"/>
          </w:tcPr>
          <w:p w14:paraId="464278B3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kabina 1-segmentowa pneumatyczna 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F1D367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F2F2F2" w:themeFill="background1" w:themeFillShade="F2"/>
          </w:tcPr>
          <w:p w14:paraId="1EBFE327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11A22A46" w14:textId="77777777" w:rsidTr="00036499">
        <w:tc>
          <w:tcPr>
            <w:tcW w:w="534" w:type="dxa"/>
            <w:shd w:val="clear" w:color="auto" w:fill="auto"/>
            <w:vAlign w:val="center"/>
          </w:tcPr>
          <w:p w14:paraId="61509CB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8675" w:type="dxa"/>
            <w:shd w:val="clear" w:color="auto" w:fill="auto"/>
          </w:tcPr>
          <w:p w14:paraId="6C9A26D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 xml:space="preserve">minimalne wymiary po rozstawieniu: długość 2 m, szerokość 2 m, wysokość 2,5 m;  </w:t>
            </w:r>
          </w:p>
        </w:tc>
        <w:tc>
          <w:tcPr>
            <w:tcW w:w="2126" w:type="dxa"/>
            <w:shd w:val="clear" w:color="auto" w:fill="auto"/>
          </w:tcPr>
          <w:p w14:paraId="70D230E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4AAAB30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21F1205D" w14:textId="77777777" w:rsidTr="00036499">
        <w:tc>
          <w:tcPr>
            <w:tcW w:w="534" w:type="dxa"/>
            <w:shd w:val="clear" w:color="auto" w:fill="auto"/>
            <w:vAlign w:val="center"/>
          </w:tcPr>
          <w:p w14:paraId="153C6B0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8675" w:type="dxa"/>
            <w:shd w:val="clear" w:color="auto" w:fill="auto"/>
          </w:tcPr>
          <w:p w14:paraId="49E32D88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 xml:space="preserve">możliwość dekontaminacji z zewnątrz przez specjalne rękawy;  </w:t>
            </w:r>
          </w:p>
        </w:tc>
        <w:tc>
          <w:tcPr>
            <w:tcW w:w="2126" w:type="dxa"/>
            <w:shd w:val="clear" w:color="auto" w:fill="auto"/>
          </w:tcPr>
          <w:p w14:paraId="2B569E83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350BD4D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01B031EA" w14:textId="77777777" w:rsidTr="00036499">
        <w:tc>
          <w:tcPr>
            <w:tcW w:w="534" w:type="dxa"/>
            <w:shd w:val="clear" w:color="auto" w:fill="auto"/>
            <w:vAlign w:val="center"/>
          </w:tcPr>
          <w:p w14:paraId="3A73449C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8675" w:type="dxa"/>
            <w:shd w:val="clear" w:color="auto" w:fill="auto"/>
          </w:tcPr>
          <w:p w14:paraId="731BF0AE" w14:textId="3A08F52A" w:rsidR="00036499" w:rsidRPr="00036499" w:rsidRDefault="00F43A4F" w:rsidP="00F43A4F">
            <w:pPr>
              <w:autoSpaceDN w:val="0"/>
              <w:spacing w:before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stelaż kabiny wykonany z tkaniny poliestrowej, powleczonej obustronnie kauczukiem chloroprenowym lub polichlorkiem winylu, w ciemnym kolorze, maskującym (odcienie szarości/czerni/zieleni), o gramaturze min. 650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zakres temperatur użytkowania min.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od – 30 do +70° C; </w:t>
            </w:r>
          </w:p>
        </w:tc>
        <w:tc>
          <w:tcPr>
            <w:tcW w:w="2126" w:type="dxa"/>
            <w:shd w:val="clear" w:color="auto" w:fill="auto"/>
          </w:tcPr>
          <w:p w14:paraId="11ED4584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569087A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2871118A" w14:textId="77777777" w:rsidTr="00036499">
        <w:tc>
          <w:tcPr>
            <w:tcW w:w="534" w:type="dxa"/>
            <w:shd w:val="clear" w:color="auto" w:fill="auto"/>
            <w:vAlign w:val="center"/>
          </w:tcPr>
          <w:p w14:paraId="5F778C3D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8675" w:type="dxa"/>
            <w:shd w:val="clear" w:color="auto" w:fill="auto"/>
          </w:tcPr>
          <w:p w14:paraId="084BDCC7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tkanina wykorzystana do produkcji stelaża kabiny powinna być trudnopalna i samogasnąca, wg. normy PN-EN-ISO-6940 oraz wodoszczelna na poziomie min. 90 cm H2O/2h wg. normy PN-EN-1734;</w:t>
            </w:r>
          </w:p>
        </w:tc>
        <w:tc>
          <w:tcPr>
            <w:tcW w:w="2126" w:type="dxa"/>
            <w:shd w:val="clear" w:color="auto" w:fill="auto"/>
          </w:tcPr>
          <w:p w14:paraId="616175E3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72F47D1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78E87455" w14:textId="77777777" w:rsidTr="00036499">
        <w:tc>
          <w:tcPr>
            <w:tcW w:w="534" w:type="dxa"/>
            <w:shd w:val="clear" w:color="auto" w:fill="auto"/>
            <w:vAlign w:val="center"/>
          </w:tcPr>
          <w:p w14:paraId="14BA979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8675" w:type="dxa"/>
            <w:shd w:val="clear" w:color="auto" w:fill="auto"/>
          </w:tcPr>
          <w:p w14:paraId="5556B8D3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 xml:space="preserve">wymienne dno kabiny w ciemnym kolorze, maskującym (odcienie szarości/czerni/zieleni), przypinane do dolnej dętki stelaża, wykonane z polichlorku winylu, tkanina o gramaturze min. 610 g/m2;  </w:t>
            </w:r>
          </w:p>
        </w:tc>
        <w:tc>
          <w:tcPr>
            <w:tcW w:w="2126" w:type="dxa"/>
            <w:shd w:val="clear" w:color="auto" w:fill="auto"/>
          </w:tcPr>
          <w:p w14:paraId="7AFD543C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63957CF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3937104E" w14:textId="77777777" w:rsidTr="00036499">
        <w:tc>
          <w:tcPr>
            <w:tcW w:w="534" w:type="dxa"/>
            <w:shd w:val="clear" w:color="auto" w:fill="auto"/>
            <w:vAlign w:val="center"/>
          </w:tcPr>
          <w:p w14:paraId="08C3E834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8675" w:type="dxa"/>
            <w:shd w:val="clear" w:color="auto" w:fill="auto"/>
          </w:tcPr>
          <w:p w14:paraId="5EAFC82A" w14:textId="77777777" w:rsidR="00036499" w:rsidRPr="00036499" w:rsidRDefault="00036499" w:rsidP="00036499">
            <w:pPr>
              <w:autoSpaceDE w:val="0"/>
              <w:autoSpaceDN w:val="0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głębokość basenu z przypinanym dnem min. 18 cm;</w:t>
            </w:r>
          </w:p>
        </w:tc>
        <w:tc>
          <w:tcPr>
            <w:tcW w:w="2126" w:type="dxa"/>
            <w:shd w:val="clear" w:color="auto" w:fill="auto"/>
          </w:tcPr>
          <w:p w14:paraId="189ED2B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2006A00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6B5960B0" w14:textId="77777777" w:rsidTr="00036499">
        <w:tc>
          <w:tcPr>
            <w:tcW w:w="534" w:type="dxa"/>
            <w:shd w:val="clear" w:color="auto" w:fill="auto"/>
            <w:vAlign w:val="center"/>
          </w:tcPr>
          <w:p w14:paraId="1079444D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675" w:type="dxa"/>
            <w:shd w:val="clear" w:color="auto" w:fill="auto"/>
          </w:tcPr>
          <w:p w14:paraId="173DE7C9" w14:textId="0062161F" w:rsidR="00036499" w:rsidRPr="00036499" w:rsidRDefault="00F43A4F" w:rsidP="00F43A4F">
            <w:pPr>
              <w:autoSpaceDN w:val="0"/>
              <w:spacing w:before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zasłona kabiny w kolorze białym, wymienna, wykonana z tkaniny polietylenowej o gramaturze min. 190 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zakres temperatur użytkowania min. od – 30 do +70° C, stabilizacja UV min. 300 KLY;  </w:t>
            </w:r>
          </w:p>
        </w:tc>
        <w:tc>
          <w:tcPr>
            <w:tcW w:w="2126" w:type="dxa"/>
            <w:shd w:val="clear" w:color="auto" w:fill="auto"/>
          </w:tcPr>
          <w:p w14:paraId="3CF1CB2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230AAB46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6D7C7A3B" w14:textId="77777777" w:rsidTr="00036499">
        <w:tc>
          <w:tcPr>
            <w:tcW w:w="534" w:type="dxa"/>
            <w:shd w:val="clear" w:color="auto" w:fill="auto"/>
            <w:vAlign w:val="center"/>
          </w:tcPr>
          <w:p w14:paraId="5EDF2BFC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675" w:type="dxa"/>
            <w:shd w:val="clear" w:color="auto" w:fill="auto"/>
          </w:tcPr>
          <w:p w14:paraId="32A739B1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każda kabina standardowo wyposażona co najmniej w zestaw naprawczy, komplet szpilek i śledzi oraz pokrowiec;</w:t>
            </w:r>
          </w:p>
        </w:tc>
        <w:tc>
          <w:tcPr>
            <w:tcW w:w="2126" w:type="dxa"/>
            <w:shd w:val="clear" w:color="auto" w:fill="auto"/>
          </w:tcPr>
          <w:p w14:paraId="545CF84B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0DAE298B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75D2463D" w14:textId="77777777" w:rsidTr="00F43A4F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5B6A273D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F2F2F2" w:themeFill="background1" w:themeFillShade="F2"/>
          </w:tcPr>
          <w:p w14:paraId="1270281A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myjka wysokociśnieniowa bez funkcji podgrzewania wody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3BF3839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F2F2F2" w:themeFill="background1" w:themeFillShade="F2"/>
          </w:tcPr>
          <w:p w14:paraId="09DCC731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0E380AC3" w14:textId="77777777" w:rsidTr="00036499">
        <w:tc>
          <w:tcPr>
            <w:tcW w:w="534" w:type="dxa"/>
            <w:shd w:val="clear" w:color="auto" w:fill="auto"/>
            <w:vAlign w:val="center"/>
          </w:tcPr>
          <w:p w14:paraId="1EDD8F25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8675" w:type="dxa"/>
            <w:shd w:val="clear" w:color="auto" w:fill="auto"/>
          </w:tcPr>
          <w:p w14:paraId="34C93105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wydajność pompy min. 350 l/h o ciśnieniu do min. 80 barów;</w:t>
            </w:r>
          </w:p>
        </w:tc>
        <w:tc>
          <w:tcPr>
            <w:tcW w:w="2126" w:type="dxa"/>
            <w:shd w:val="clear" w:color="auto" w:fill="auto"/>
          </w:tcPr>
          <w:p w14:paraId="256A5799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7BAF46B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0E09ABA6" w14:textId="77777777" w:rsidTr="00036499">
        <w:tc>
          <w:tcPr>
            <w:tcW w:w="534" w:type="dxa"/>
            <w:shd w:val="clear" w:color="auto" w:fill="auto"/>
            <w:vAlign w:val="center"/>
          </w:tcPr>
          <w:p w14:paraId="17018421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8675" w:type="dxa"/>
            <w:shd w:val="clear" w:color="auto" w:fill="auto"/>
          </w:tcPr>
          <w:p w14:paraId="30369CB0" w14:textId="3F177215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umożliwia zasysanie środka do dekontaminacji z pojemnika montowanego na lancy</w:t>
            </w:r>
            <w:r w:rsidR="00BA40DB">
              <w:rPr>
                <w:rFonts w:ascii="Arial" w:hAnsi="Arial" w:cs="Arial"/>
                <w:sz w:val="20"/>
                <w:szCs w:val="20"/>
              </w:rPr>
              <w:t xml:space="preserve"> myjki</w:t>
            </w:r>
            <w:r w:rsidRPr="0003649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14:paraId="3A25D65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589CAF9B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2CD749A6" w14:textId="77777777" w:rsidTr="00F43A4F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240AA6B8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F2F2F2" w:themeFill="background1" w:themeFillShade="F2"/>
          </w:tcPr>
          <w:p w14:paraId="47AAA926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myjka wysokociśnieniowa z funkcją podgrzewania wody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927FB81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F2F2F2" w:themeFill="background1" w:themeFillShade="F2"/>
          </w:tcPr>
          <w:p w14:paraId="0DE888DD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29410AB3" w14:textId="77777777" w:rsidTr="00036499">
        <w:tc>
          <w:tcPr>
            <w:tcW w:w="534" w:type="dxa"/>
            <w:shd w:val="clear" w:color="auto" w:fill="auto"/>
            <w:vAlign w:val="center"/>
          </w:tcPr>
          <w:p w14:paraId="5A312418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8675" w:type="dxa"/>
            <w:shd w:val="clear" w:color="auto" w:fill="auto"/>
          </w:tcPr>
          <w:p w14:paraId="2A428ECD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wydajność pompy min. 400 l/h o ciśnieniu do min. 130 barów;</w:t>
            </w:r>
          </w:p>
        </w:tc>
        <w:tc>
          <w:tcPr>
            <w:tcW w:w="2126" w:type="dxa"/>
            <w:shd w:val="clear" w:color="auto" w:fill="auto"/>
          </w:tcPr>
          <w:p w14:paraId="566D1F6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335A4620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340BCA1F" w14:textId="77777777" w:rsidTr="00036499">
        <w:tc>
          <w:tcPr>
            <w:tcW w:w="534" w:type="dxa"/>
            <w:shd w:val="clear" w:color="auto" w:fill="auto"/>
            <w:vAlign w:val="center"/>
          </w:tcPr>
          <w:p w14:paraId="3F443D09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8675" w:type="dxa"/>
            <w:shd w:val="clear" w:color="auto" w:fill="auto"/>
          </w:tcPr>
          <w:p w14:paraId="37E64B1A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podgrzewacz umożliwia podgrzanie wody do min. 75 °C;</w:t>
            </w:r>
          </w:p>
        </w:tc>
        <w:tc>
          <w:tcPr>
            <w:tcW w:w="2126" w:type="dxa"/>
            <w:shd w:val="clear" w:color="auto" w:fill="auto"/>
          </w:tcPr>
          <w:p w14:paraId="18DBED34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4827A5AD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42FE8DED" w14:textId="77777777" w:rsidTr="00036499">
        <w:tc>
          <w:tcPr>
            <w:tcW w:w="534" w:type="dxa"/>
            <w:shd w:val="clear" w:color="auto" w:fill="auto"/>
            <w:vAlign w:val="center"/>
          </w:tcPr>
          <w:p w14:paraId="4355CCCC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8675" w:type="dxa"/>
            <w:shd w:val="clear" w:color="auto" w:fill="auto"/>
          </w:tcPr>
          <w:p w14:paraId="4D9E772A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zasysanie środka do dekontaminacji ze specjalnego zbiornika;</w:t>
            </w:r>
          </w:p>
        </w:tc>
        <w:tc>
          <w:tcPr>
            <w:tcW w:w="2126" w:type="dxa"/>
            <w:shd w:val="clear" w:color="auto" w:fill="auto"/>
          </w:tcPr>
          <w:p w14:paraId="534E63EB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015C0A2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5941288F" w14:textId="77777777" w:rsidTr="00276B2A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3A979E6E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F2F2F2" w:themeFill="background1" w:themeFillShade="F2"/>
          </w:tcPr>
          <w:p w14:paraId="65A5C564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pompa zatapialna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3926898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F2F2F2" w:themeFill="background1" w:themeFillShade="F2"/>
          </w:tcPr>
          <w:p w14:paraId="42C34BD6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7D72BE78" w14:textId="77777777" w:rsidTr="00036499">
        <w:tc>
          <w:tcPr>
            <w:tcW w:w="534" w:type="dxa"/>
            <w:shd w:val="clear" w:color="auto" w:fill="auto"/>
            <w:vAlign w:val="center"/>
          </w:tcPr>
          <w:p w14:paraId="33BDCB4B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8675" w:type="dxa"/>
            <w:shd w:val="clear" w:color="auto" w:fill="auto"/>
          </w:tcPr>
          <w:p w14:paraId="132CD1D1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moc maksymalna min. 280 W;</w:t>
            </w:r>
          </w:p>
        </w:tc>
        <w:tc>
          <w:tcPr>
            <w:tcW w:w="2126" w:type="dxa"/>
            <w:shd w:val="clear" w:color="auto" w:fill="auto"/>
          </w:tcPr>
          <w:p w14:paraId="397A0309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18D34E6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036F6E32" w14:textId="77777777" w:rsidTr="00036499">
        <w:tc>
          <w:tcPr>
            <w:tcW w:w="534" w:type="dxa"/>
            <w:shd w:val="clear" w:color="auto" w:fill="auto"/>
            <w:vAlign w:val="center"/>
          </w:tcPr>
          <w:p w14:paraId="3601FCA0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8675" w:type="dxa"/>
            <w:shd w:val="clear" w:color="auto" w:fill="auto"/>
          </w:tcPr>
          <w:p w14:paraId="054569DC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wydajność maksymalna min. 100 l/min;</w:t>
            </w:r>
          </w:p>
        </w:tc>
        <w:tc>
          <w:tcPr>
            <w:tcW w:w="2126" w:type="dxa"/>
            <w:shd w:val="clear" w:color="auto" w:fill="auto"/>
          </w:tcPr>
          <w:p w14:paraId="52FAC75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79BDDA5F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1D6CE3F3" w14:textId="77777777" w:rsidTr="00036499">
        <w:tc>
          <w:tcPr>
            <w:tcW w:w="534" w:type="dxa"/>
            <w:shd w:val="clear" w:color="auto" w:fill="auto"/>
            <w:vAlign w:val="center"/>
          </w:tcPr>
          <w:p w14:paraId="64E3150E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8675" w:type="dxa"/>
            <w:shd w:val="clear" w:color="auto" w:fill="auto"/>
          </w:tcPr>
          <w:p w14:paraId="76ABB052" w14:textId="77777777" w:rsidR="00036499" w:rsidRPr="00036499" w:rsidRDefault="00036499" w:rsidP="00036499">
            <w:pPr>
              <w:spacing w:before="0" w:line="360" w:lineRule="auto"/>
              <w:ind w:right="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pompa zanurzeniowa, zbiera i wypompuje ciecz do poziomu ok. 3 mm;</w:t>
            </w:r>
          </w:p>
        </w:tc>
        <w:tc>
          <w:tcPr>
            <w:tcW w:w="2126" w:type="dxa"/>
            <w:shd w:val="clear" w:color="auto" w:fill="auto"/>
          </w:tcPr>
          <w:p w14:paraId="33982BC2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6FD36F97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5E518DC9" w14:textId="77777777" w:rsidTr="00F43A4F"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7571B0EC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5" w:type="dxa"/>
            <w:shd w:val="clear" w:color="auto" w:fill="F2F2F2" w:themeFill="background1" w:themeFillShade="F2"/>
          </w:tcPr>
          <w:p w14:paraId="259D5129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b/>
                <w:bCs/>
                <w:sz w:val="20"/>
                <w:szCs w:val="20"/>
              </w:rPr>
              <w:t>długość standardowa przewodów doprowadzających roztwory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F3F5C73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F2F2F2" w:themeFill="background1" w:themeFillShade="F2"/>
          </w:tcPr>
          <w:p w14:paraId="5CCA775A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142BA569" w14:textId="77777777" w:rsidTr="00036499">
        <w:tc>
          <w:tcPr>
            <w:tcW w:w="534" w:type="dxa"/>
            <w:shd w:val="clear" w:color="auto" w:fill="auto"/>
            <w:vAlign w:val="center"/>
          </w:tcPr>
          <w:p w14:paraId="79B94CE8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8675" w:type="dxa"/>
            <w:shd w:val="clear" w:color="auto" w:fill="auto"/>
          </w:tcPr>
          <w:p w14:paraId="54C847E8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ze zbiornika do myjki: min. 5 m;</w:t>
            </w:r>
          </w:p>
        </w:tc>
        <w:tc>
          <w:tcPr>
            <w:tcW w:w="2126" w:type="dxa"/>
            <w:shd w:val="clear" w:color="auto" w:fill="auto"/>
          </w:tcPr>
          <w:p w14:paraId="227B7137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74B30DF7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7B3E2902" w14:textId="77777777" w:rsidTr="00036499">
        <w:tc>
          <w:tcPr>
            <w:tcW w:w="534" w:type="dxa"/>
            <w:shd w:val="clear" w:color="auto" w:fill="auto"/>
            <w:vAlign w:val="center"/>
          </w:tcPr>
          <w:p w14:paraId="6975572D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8675" w:type="dxa"/>
            <w:shd w:val="clear" w:color="auto" w:fill="auto"/>
          </w:tcPr>
          <w:p w14:paraId="559E55BA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od myjki do kabiny: min. 1 m;</w:t>
            </w:r>
          </w:p>
        </w:tc>
        <w:tc>
          <w:tcPr>
            <w:tcW w:w="2126" w:type="dxa"/>
            <w:shd w:val="clear" w:color="auto" w:fill="auto"/>
          </w:tcPr>
          <w:p w14:paraId="364BAE7E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1071DD29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499" w:rsidRPr="00BC171F" w14:paraId="3CB34669" w14:textId="77777777" w:rsidTr="00036499">
        <w:tc>
          <w:tcPr>
            <w:tcW w:w="534" w:type="dxa"/>
            <w:shd w:val="clear" w:color="auto" w:fill="auto"/>
            <w:vAlign w:val="center"/>
          </w:tcPr>
          <w:p w14:paraId="1AB83DFF" w14:textId="77777777" w:rsidR="00036499" w:rsidRPr="00036499" w:rsidRDefault="00036499" w:rsidP="00036499">
            <w:pPr>
              <w:spacing w:befor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6499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8675" w:type="dxa"/>
            <w:shd w:val="clear" w:color="auto" w:fill="auto"/>
          </w:tcPr>
          <w:p w14:paraId="292F1450" w14:textId="77777777" w:rsidR="00036499" w:rsidRPr="00036499" w:rsidRDefault="00036499" w:rsidP="00036499">
            <w:pPr>
              <w:spacing w:before="0" w:line="360" w:lineRule="auto"/>
              <w:ind w:right="5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6499">
              <w:rPr>
                <w:rFonts w:ascii="Arial" w:hAnsi="Arial" w:cs="Arial"/>
                <w:sz w:val="20"/>
                <w:szCs w:val="20"/>
              </w:rPr>
              <w:t>z kabiny do zbiornika na ścieki min. 5 m;</w:t>
            </w:r>
          </w:p>
        </w:tc>
        <w:tc>
          <w:tcPr>
            <w:tcW w:w="2126" w:type="dxa"/>
            <w:shd w:val="clear" w:color="auto" w:fill="auto"/>
          </w:tcPr>
          <w:p w14:paraId="0E2B0F24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</w:tcPr>
          <w:p w14:paraId="24F095E5" w14:textId="77777777" w:rsidR="00036499" w:rsidRPr="00036499" w:rsidRDefault="00036499" w:rsidP="00036499">
            <w:pPr>
              <w:tabs>
                <w:tab w:val="left" w:pos="360"/>
              </w:tabs>
              <w:spacing w:befor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EEE464" w14:textId="77777777" w:rsidR="00BC171F" w:rsidRDefault="00BC171F" w:rsidP="00F43A4F">
      <w:pPr>
        <w:spacing w:before="0" w:line="360" w:lineRule="auto"/>
        <w:ind w:left="-709"/>
        <w:jc w:val="both"/>
        <w:rPr>
          <w:rFonts w:ascii="Arial" w:eastAsia="Times New Roman" w:hAnsi="Arial" w:cs="Arial"/>
          <w:sz w:val="20"/>
          <w:szCs w:val="20"/>
        </w:rPr>
      </w:pPr>
    </w:p>
    <w:p w14:paraId="744D7315" w14:textId="618434EA" w:rsidR="00005E2F" w:rsidRDefault="00753F35" w:rsidP="00F43A4F">
      <w:pPr>
        <w:spacing w:before="0" w:line="360" w:lineRule="auto"/>
        <w:ind w:left="-709"/>
        <w:jc w:val="both"/>
        <w:rPr>
          <w:rFonts w:ascii="Arial" w:eastAsia="Times New Roman" w:hAnsi="Arial" w:cs="Arial"/>
          <w:sz w:val="20"/>
          <w:szCs w:val="20"/>
        </w:rPr>
      </w:pPr>
      <w:r w:rsidRPr="002E529D">
        <w:rPr>
          <w:rFonts w:ascii="Arial" w:eastAsia="Times New Roman" w:hAnsi="Arial" w:cs="Arial"/>
          <w:sz w:val="20"/>
          <w:szCs w:val="20"/>
        </w:rPr>
        <w:t>Jednocześnie Oferent oświadcza</w:t>
      </w:r>
      <w:r w:rsidR="002326C3">
        <w:rPr>
          <w:rFonts w:ascii="Arial" w:eastAsia="Times New Roman" w:hAnsi="Arial" w:cs="Arial"/>
          <w:sz w:val="20"/>
          <w:szCs w:val="20"/>
        </w:rPr>
        <w:t>,</w:t>
      </w:r>
      <w:r w:rsidRPr="002E529D">
        <w:rPr>
          <w:rFonts w:ascii="Arial" w:eastAsia="Times New Roman" w:hAnsi="Arial" w:cs="Arial"/>
          <w:sz w:val="20"/>
          <w:szCs w:val="20"/>
        </w:rPr>
        <w:t xml:space="preserve"> że: </w:t>
      </w:r>
    </w:p>
    <w:p w14:paraId="33D99514" w14:textId="355015DA" w:rsidR="00F43A4F" w:rsidRDefault="00F43A4F" w:rsidP="00F43A4F">
      <w:pPr>
        <w:numPr>
          <w:ilvl w:val="0"/>
          <w:numId w:val="30"/>
        </w:numPr>
        <w:tabs>
          <w:tab w:val="left" w:pos="-142"/>
        </w:tabs>
        <w:autoSpaceDN w:val="0"/>
        <w:spacing w:before="0" w:line="360" w:lineRule="auto"/>
        <w:ind w:left="-142" w:right="-59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Opakowanie bezpośrednie wykonane w sposób i z materiału, który umożliwia przechowywanie towaru bez pogorszenia jego jakości, co najmniej przez okres równy okresowi rozszerzonej rękojmi na przechowywany towar udzielonej przez Oferenta.</w:t>
      </w:r>
    </w:p>
    <w:p w14:paraId="3D38E713" w14:textId="60F3AD3E" w:rsidR="00F43A4F" w:rsidRDefault="00F43A4F" w:rsidP="00F43A4F">
      <w:pPr>
        <w:numPr>
          <w:ilvl w:val="0"/>
          <w:numId w:val="30"/>
        </w:numPr>
        <w:tabs>
          <w:tab w:val="left" w:pos="-142"/>
        </w:tabs>
        <w:autoSpaceDN w:val="0"/>
        <w:spacing w:before="0" w:line="360" w:lineRule="auto"/>
        <w:ind w:left="-142" w:right="-59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Opakowanie zbiorcze wykonane w sposób i z materiału, który umożliwia przechowywanie towaru bez pogorszenia jego jakości, co najmniej przez okres równy okresowi rozszerzonej rękojmi na przechowywany towar udzielonej przez Oferenta (jeżeli dotyczy).</w:t>
      </w:r>
    </w:p>
    <w:p w14:paraId="4B059054" w14:textId="7E8FE62F" w:rsidR="00F43A4F" w:rsidRDefault="00F43A4F" w:rsidP="00F43A4F">
      <w:pPr>
        <w:numPr>
          <w:ilvl w:val="0"/>
          <w:numId w:val="30"/>
        </w:numPr>
        <w:tabs>
          <w:tab w:val="left" w:pos="-142"/>
        </w:tabs>
        <w:autoSpaceDN w:val="0"/>
        <w:spacing w:before="0" w:line="360" w:lineRule="auto"/>
        <w:ind w:left="-142" w:right="-59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Towar musi być wyprodukowany nie wcześniej niż 6 miesięcy przed datą jego dostawy do magazynu RARS.</w:t>
      </w:r>
    </w:p>
    <w:p w14:paraId="2F7ECAD9" w14:textId="21A2A0EB" w:rsidR="00F43A4F" w:rsidRDefault="00F43A4F" w:rsidP="00F43A4F">
      <w:pPr>
        <w:numPr>
          <w:ilvl w:val="0"/>
          <w:numId w:val="30"/>
        </w:numPr>
        <w:tabs>
          <w:tab w:val="left" w:pos="-142"/>
        </w:tabs>
        <w:autoSpaceDN w:val="0"/>
        <w:spacing w:before="0" w:line="360" w:lineRule="auto"/>
        <w:ind w:left="-142" w:right="-59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Towar musi spełniać wymogi wynikające z przepisów prawa powszechnie obowiązującego, ze szczególnych uwzględnieniem ustawy z dnia 12 grudnia 2003 r. o ogólnym bezpieczeństwie produktów (Dz. U. z 2021 r. poz. 222) oraz wydanych na jej podstawie aktów wykonawczych.</w:t>
      </w:r>
    </w:p>
    <w:p w14:paraId="2E38A2A0" w14:textId="12B925C9" w:rsidR="00F43A4F" w:rsidRDefault="00F43A4F" w:rsidP="00F43A4F">
      <w:pPr>
        <w:numPr>
          <w:ilvl w:val="0"/>
          <w:numId w:val="30"/>
        </w:numPr>
        <w:tabs>
          <w:tab w:val="left" w:pos="-142"/>
        </w:tabs>
        <w:autoSpaceDN w:val="0"/>
        <w:spacing w:before="0" w:line="360" w:lineRule="auto"/>
        <w:ind w:left="-142" w:right="-59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Towar musi posiadać instrukcję używania oraz opis towaru w zakresie: parametrów technicznych, jakościowych i użytkowych towaru oraz informację co wchodzi w skład towaru.</w:t>
      </w:r>
    </w:p>
    <w:p w14:paraId="4DC3AC04" w14:textId="4A6CFF70" w:rsidR="00F43A4F" w:rsidRDefault="00F43A4F" w:rsidP="00F43A4F">
      <w:pPr>
        <w:numPr>
          <w:ilvl w:val="0"/>
          <w:numId w:val="30"/>
        </w:numPr>
        <w:tabs>
          <w:tab w:val="left" w:pos="-142"/>
        </w:tabs>
        <w:autoSpaceDN w:val="0"/>
        <w:spacing w:before="0" w:line="360" w:lineRule="auto"/>
        <w:ind w:left="-142" w:right="-59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Towar musi zostać dostarczony na euro paletach, wysokość dostarczonego towaru wraz z paletą nie może przekroczyć 2 metrów.  </w:t>
      </w:r>
    </w:p>
    <w:p w14:paraId="680785C0" w14:textId="226C838C" w:rsidR="00BC171F" w:rsidRPr="00BC171F" w:rsidRDefault="00BC171F" w:rsidP="00BC171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414A0E" w14:textId="05702731" w:rsidR="002326C3" w:rsidRPr="00BC171F" w:rsidRDefault="008D1015" w:rsidP="00BC171F">
      <w:pPr>
        <w:spacing w:before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C171F">
        <w:rPr>
          <w:rFonts w:ascii="Arial" w:eastAsia="Times New Roman" w:hAnsi="Arial" w:cs="Arial"/>
          <w:sz w:val="18"/>
          <w:szCs w:val="18"/>
        </w:rPr>
        <w:t xml:space="preserve">* niepotrzebne skreślić </w:t>
      </w:r>
    </w:p>
    <w:p w14:paraId="78BBA2EE" w14:textId="77777777" w:rsidR="00BC171F" w:rsidRDefault="00BC171F" w:rsidP="00BC171F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622D9FD6" w14:textId="77777777" w:rsidR="00BC171F" w:rsidRDefault="00BC171F" w:rsidP="00BC171F">
      <w:pPr>
        <w:spacing w:before="0"/>
        <w:jc w:val="right"/>
        <w:rPr>
          <w:rFonts w:ascii="Arial" w:hAnsi="Arial" w:cs="Arial"/>
          <w:sz w:val="20"/>
          <w:szCs w:val="20"/>
        </w:rPr>
      </w:pPr>
    </w:p>
    <w:p w14:paraId="4A512F49" w14:textId="0B59AF8F" w:rsidR="00B21C91" w:rsidRPr="00F57A92" w:rsidRDefault="00B21C91" w:rsidP="00BC171F">
      <w:pPr>
        <w:spacing w:before="0"/>
        <w:jc w:val="right"/>
        <w:rPr>
          <w:rFonts w:ascii="Arial" w:hAnsi="Arial" w:cs="Arial"/>
          <w:sz w:val="20"/>
          <w:szCs w:val="20"/>
        </w:rPr>
      </w:pPr>
      <w:r w:rsidRPr="00F57A92">
        <w:rPr>
          <w:rFonts w:ascii="Arial" w:hAnsi="Arial" w:cs="Arial"/>
          <w:sz w:val="20"/>
          <w:szCs w:val="20"/>
        </w:rPr>
        <w:t>………………………………………….……………………………..</w:t>
      </w:r>
    </w:p>
    <w:p w14:paraId="278FDA83" w14:textId="38ECAEA7" w:rsidR="00B21C91" w:rsidRPr="00F706B8" w:rsidRDefault="00800671" w:rsidP="00AB48C7">
      <w:pPr>
        <w:spacing w:before="0"/>
        <w:ind w:left="9072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B21C91" w:rsidRPr="00F706B8">
        <w:rPr>
          <w:rFonts w:ascii="Arial" w:hAnsi="Arial" w:cs="Arial"/>
        </w:rPr>
        <w:t>podpis osób uprawnionych do reprezentowania Oferenta</w:t>
      </w:r>
    </w:p>
    <w:sectPr w:rsidR="00B21C91" w:rsidRPr="00F706B8" w:rsidSect="00BC171F">
      <w:footerReference w:type="default" r:id="rId8"/>
      <w:headerReference w:type="first" r:id="rId9"/>
      <w:footerReference w:type="first" r:id="rId10"/>
      <w:pgSz w:w="16838" w:h="11906" w:orient="landscape"/>
      <w:pgMar w:top="1382" w:right="1418" w:bottom="1418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3127C" w14:textId="77777777" w:rsidR="00A12598" w:rsidRDefault="00A12598">
      <w:pPr>
        <w:spacing w:before="0"/>
      </w:pPr>
      <w:r>
        <w:separator/>
      </w:r>
    </w:p>
  </w:endnote>
  <w:endnote w:type="continuationSeparator" w:id="0">
    <w:p w14:paraId="2A3C169A" w14:textId="77777777" w:rsidR="00A12598" w:rsidRDefault="00A125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26040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2F77DB" w14:textId="5041D9E3" w:rsidR="00800671" w:rsidRDefault="00800671" w:rsidP="00800671">
            <w:pPr>
              <w:pStyle w:val="Stopka"/>
              <w:jc w:val="right"/>
            </w:pP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Strona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0067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257047" w14:textId="51545436" w:rsidR="00192817" w:rsidRPr="00F57A92" w:rsidRDefault="00192817" w:rsidP="0080067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421020"/>
      <w:docPartObj>
        <w:docPartGallery w:val="Page Numbers (Bottom of Page)"/>
        <w:docPartUnique/>
      </w:docPartObj>
    </w:sdtPr>
    <w:sdtContent>
      <w:sdt>
        <w:sdtPr>
          <w:id w:val="1514422247"/>
          <w:docPartObj>
            <w:docPartGallery w:val="Page Numbers (Top of Page)"/>
            <w:docPartUnique/>
          </w:docPartObj>
        </w:sdtPr>
        <w:sdtContent>
          <w:sdt>
            <w:sdtPr>
              <w:id w:val="-199686628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750840843"/>
                  <w:docPartObj>
                    <w:docPartGallery w:val="Page Numbers (Top of Page)"/>
                    <w:docPartUnique/>
                  </w:docPartObj>
                </w:sdtPr>
                <w:sdtContent>
                  <w:p w14:paraId="136A456B" w14:textId="77777777" w:rsidR="004A7A20" w:rsidRDefault="004A7A20" w:rsidP="004A7A20">
                    <w:pPr>
                      <w:pStyle w:val="Stopka"/>
                      <w:jc w:val="right"/>
                    </w:pP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Strona 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z 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4</w:t>
                    </w:r>
                    <w:r w:rsidRPr="0080067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8B97642" w14:textId="6EF5D570" w:rsidR="009960A7" w:rsidRPr="003829C2" w:rsidRDefault="00000000" w:rsidP="00F57A92">
            <w:pPr>
              <w:pStyle w:val="Stopka"/>
              <w:spacing w:before="0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7182" w14:textId="77777777" w:rsidR="00A12598" w:rsidRDefault="00A12598">
      <w:pPr>
        <w:spacing w:before="0"/>
      </w:pPr>
      <w:r>
        <w:separator/>
      </w:r>
    </w:p>
  </w:footnote>
  <w:footnote w:type="continuationSeparator" w:id="0">
    <w:p w14:paraId="3A3AA1EB" w14:textId="77777777" w:rsidR="00A12598" w:rsidRDefault="00A125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9AFD" w14:textId="5384BDFE" w:rsidR="009960A7" w:rsidRPr="00F43A4F" w:rsidRDefault="00800671" w:rsidP="00800671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F43A4F">
      <w:rPr>
        <w:rFonts w:ascii="Arial" w:hAnsi="Arial" w:cs="Arial"/>
        <w:b/>
        <w:bCs/>
        <w:sz w:val="20"/>
        <w:szCs w:val="20"/>
      </w:rPr>
      <w:t>Za</w:t>
    </w:r>
    <w:r w:rsidR="009960A7" w:rsidRPr="00F43A4F">
      <w:rPr>
        <w:rFonts w:ascii="Arial" w:hAnsi="Arial" w:cs="Arial"/>
        <w:b/>
        <w:bCs/>
        <w:sz w:val="20"/>
        <w:szCs w:val="20"/>
      </w:rPr>
      <w:t>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55B6"/>
    <w:multiLevelType w:val="hybridMultilevel"/>
    <w:tmpl w:val="21E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4F0"/>
    <w:multiLevelType w:val="hybridMultilevel"/>
    <w:tmpl w:val="BD32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8C2"/>
    <w:multiLevelType w:val="hybridMultilevel"/>
    <w:tmpl w:val="F3F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AF8"/>
    <w:multiLevelType w:val="hybridMultilevel"/>
    <w:tmpl w:val="F11098D2"/>
    <w:lvl w:ilvl="0" w:tplc="8DEAE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55CC0"/>
    <w:multiLevelType w:val="hybridMultilevel"/>
    <w:tmpl w:val="D4660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B9F"/>
    <w:multiLevelType w:val="hybridMultilevel"/>
    <w:tmpl w:val="C8D4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6CE3"/>
    <w:multiLevelType w:val="hybridMultilevel"/>
    <w:tmpl w:val="900E05C6"/>
    <w:lvl w:ilvl="0" w:tplc="817A97A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07D1AA9"/>
    <w:multiLevelType w:val="hybridMultilevel"/>
    <w:tmpl w:val="F3A4610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12119D4"/>
    <w:multiLevelType w:val="hybridMultilevel"/>
    <w:tmpl w:val="069AC4B4"/>
    <w:lvl w:ilvl="0" w:tplc="D58E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A7E0D"/>
    <w:multiLevelType w:val="hybridMultilevel"/>
    <w:tmpl w:val="3192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714B3"/>
    <w:multiLevelType w:val="hybridMultilevel"/>
    <w:tmpl w:val="59F220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B404B6"/>
    <w:multiLevelType w:val="hybridMultilevel"/>
    <w:tmpl w:val="AA60A336"/>
    <w:lvl w:ilvl="0" w:tplc="74C63892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61253E"/>
    <w:multiLevelType w:val="hybridMultilevel"/>
    <w:tmpl w:val="FB8E3EEC"/>
    <w:lvl w:ilvl="0" w:tplc="E2186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CD7FB9"/>
    <w:multiLevelType w:val="hybridMultilevel"/>
    <w:tmpl w:val="7D1E60A8"/>
    <w:lvl w:ilvl="0" w:tplc="F8929B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D040B"/>
    <w:multiLevelType w:val="hybridMultilevel"/>
    <w:tmpl w:val="54C2F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B352A"/>
    <w:multiLevelType w:val="hybridMultilevel"/>
    <w:tmpl w:val="B7C81660"/>
    <w:lvl w:ilvl="0" w:tplc="AEC669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6633D5"/>
    <w:multiLevelType w:val="hybridMultilevel"/>
    <w:tmpl w:val="52B092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57F36"/>
    <w:multiLevelType w:val="hybridMultilevel"/>
    <w:tmpl w:val="A8C4FE72"/>
    <w:lvl w:ilvl="0" w:tplc="A8A2C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D5768B"/>
    <w:multiLevelType w:val="multilevel"/>
    <w:tmpl w:val="1850110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9" w15:restartNumberingAfterBreak="0">
    <w:nsid w:val="54494B16"/>
    <w:multiLevelType w:val="hybridMultilevel"/>
    <w:tmpl w:val="B394AF88"/>
    <w:lvl w:ilvl="0" w:tplc="9F7833F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07AC1"/>
    <w:multiLevelType w:val="hybridMultilevel"/>
    <w:tmpl w:val="12EC6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081F"/>
    <w:multiLevelType w:val="hybridMultilevel"/>
    <w:tmpl w:val="682238D2"/>
    <w:lvl w:ilvl="0" w:tplc="DEDAD30E">
      <w:numFmt w:val="bullet"/>
      <w:lvlText w:val=""/>
      <w:lvlJc w:val="left"/>
      <w:pPr>
        <w:ind w:left="218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3D10463"/>
    <w:multiLevelType w:val="hybridMultilevel"/>
    <w:tmpl w:val="EC484F3A"/>
    <w:lvl w:ilvl="0" w:tplc="3B56D6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E52F7"/>
    <w:multiLevelType w:val="hybridMultilevel"/>
    <w:tmpl w:val="0486D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42AD8"/>
    <w:multiLevelType w:val="hybridMultilevel"/>
    <w:tmpl w:val="06C0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279BB"/>
    <w:multiLevelType w:val="hybridMultilevel"/>
    <w:tmpl w:val="8968C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E01AF"/>
    <w:multiLevelType w:val="hybridMultilevel"/>
    <w:tmpl w:val="A178148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F826337"/>
    <w:multiLevelType w:val="hybridMultilevel"/>
    <w:tmpl w:val="C6460850"/>
    <w:lvl w:ilvl="0" w:tplc="4BD835AE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653948950">
    <w:abstractNumId w:val="25"/>
  </w:num>
  <w:num w:numId="2" w16cid:durableId="1754935545">
    <w:abstractNumId w:val="3"/>
  </w:num>
  <w:num w:numId="3" w16cid:durableId="979385874">
    <w:abstractNumId w:val="20"/>
  </w:num>
  <w:num w:numId="4" w16cid:durableId="1951620728">
    <w:abstractNumId w:val="14"/>
  </w:num>
  <w:num w:numId="5" w16cid:durableId="40902987">
    <w:abstractNumId w:val="21"/>
  </w:num>
  <w:num w:numId="6" w16cid:durableId="1297950786">
    <w:abstractNumId w:val="18"/>
  </w:num>
  <w:num w:numId="7" w16cid:durableId="259334812">
    <w:abstractNumId w:val="26"/>
  </w:num>
  <w:num w:numId="8" w16cid:durableId="2009013043">
    <w:abstractNumId w:val="19"/>
  </w:num>
  <w:num w:numId="9" w16cid:durableId="369501377">
    <w:abstractNumId w:val="13"/>
  </w:num>
  <w:num w:numId="10" w16cid:durableId="2143033271">
    <w:abstractNumId w:val="15"/>
  </w:num>
  <w:num w:numId="11" w16cid:durableId="141164934">
    <w:abstractNumId w:val="6"/>
  </w:num>
  <w:num w:numId="12" w16cid:durableId="326596811">
    <w:abstractNumId w:val="11"/>
  </w:num>
  <w:num w:numId="13" w16cid:durableId="1091465712">
    <w:abstractNumId w:val="5"/>
  </w:num>
  <w:num w:numId="14" w16cid:durableId="1835562130">
    <w:abstractNumId w:val="27"/>
  </w:num>
  <w:num w:numId="15" w16cid:durableId="852114417">
    <w:abstractNumId w:val="0"/>
  </w:num>
  <w:num w:numId="16" w16cid:durableId="583688575">
    <w:abstractNumId w:val="4"/>
  </w:num>
  <w:num w:numId="17" w16cid:durableId="1561864518">
    <w:abstractNumId w:val="2"/>
  </w:num>
  <w:num w:numId="18" w16cid:durableId="349529307">
    <w:abstractNumId w:val="17"/>
  </w:num>
  <w:num w:numId="19" w16cid:durableId="1066418177">
    <w:abstractNumId w:val="7"/>
  </w:num>
  <w:num w:numId="20" w16cid:durableId="1248884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1657471">
    <w:abstractNumId w:val="9"/>
  </w:num>
  <w:num w:numId="22" w16cid:durableId="568073269">
    <w:abstractNumId w:val="1"/>
  </w:num>
  <w:num w:numId="23" w16cid:durableId="2066101225">
    <w:abstractNumId w:val="23"/>
  </w:num>
  <w:num w:numId="24" w16cid:durableId="1782652448">
    <w:abstractNumId w:val="8"/>
  </w:num>
  <w:num w:numId="25" w16cid:durableId="79523033">
    <w:abstractNumId w:val="22"/>
  </w:num>
  <w:num w:numId="26" w16cid:durableId="30809461">
    <w:abstractNumId w:val="10"/>
  </w:num>
  <w:num w:numId="27" w16cid:durableId="1241251974">
    <w:abstractNumId w:val="24"/>
  </w:num>
  <w:num w:numId="28" w16cid:durableId="1784498645">
    <w:abstractNumId w:val="10"/>
  </w:num>
  <w:num w:numId="29" w16cid:durableId="869075954">
    <w:abstractNumId w:val="12"/>
  </w:num>
  <w:num w:numId="30" w16cid:durableId="1878932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91"/>
    <w:rsid w:val="00005E2F"/>
    <w:rsid w:val="0002731A"/>
    <w:rsid w:val="000274A9"/>
    <w:rsid w:val="00030C1F"/>
    <w:rsid w:val="00036499"/>
    <w:rsid w:val="000702D4"/>
    <w:rsid w:val="00074AA7"/>
    <w:rsid w:val="00080A0C"/>
    <w:rsid w:val="00086360"/>
    <w:rsid w:val="0009100F"/>
    <w:rsid w:val="00096684"/>
    <w:rsid w:val="000A2EFA"/>
    <w:rsid w:val="000B0941"/>
    <w:rsid w:val="000D0106"/>
    <w:rsid w:val="000D1615"/>
    <w:rsid w:val="000D213A"/>
    <w:rsid w:val="000E4189"/>
    <w:rsid w:val="000E44A9"/>
    <w:rsid w:val="00102ABC"/>
    <w:rsid w:val="00122465"/>
    <w:rsid w:val="00123957"/>
    <w:rsid w:val="0012452D"/>
    <w:rsid w:val="00130A4D"/>
    <w:rsid w:val="00150660"/>
    <w:rsid w:val="00161714"/>
    <w:rsid w:val="00166359"/>
    <w:rsid w:val="00171511"/>
    <w:rsid w:val="00175D66"/>
    <w:rsid w:val="00184ECB"/>
    <w:rsid w:val="00192757"/>
    <w:rsid w:val="00192817"/>
    <w:rsid w:val="00192BBA"/>
    <w:rsid w:val="001A1531"/>
    <w:rsid w:val="001A76B6"/>
    <w:rsid w:val="001B3BE9"/>
    <w:rsid w:val="001B5E8D"/>
    <w:rsid w:val="001D0A55"/>
    <w:rsid w:val="001D2872"/>
    <w:rsid w:val="001D5226"/>
    <w:rsid w:val="001D5FB5"/>
    <w:rsid w:val="001D6636"/>
    <w:rsid w:val="001D723E"/>
    <w:rsid w:val="001E14C2"/>
    <w:rsid w:val="001E30A1"/>
    <w:rsid w:val="001E7DA4"/>
    <w:rsid w:val="001F3F93"/>
    <w:rsid w:val="001F7A77"/>
    <w:rsid w:val="0022126A"/>
    <w:rsid w:val="0022267A"/>
    <w:rsid w:val="00223C04"/>
    <w:rsid w:val="00226E95"/>
    <w:rsid w:val="002326C3"/>
    <w:rsid w:val="00244772"/>
    <w:rsid w:val="00246CDD"/>
    <w:rsid w:val="0025488F"/>
    <w:rsid w:val="00255872"/>
    <w:rsid w:val="0026212A"/>
    <w:rsid w:val="00263476"/>
    <w:rsid w:val="00267148"/>
    <w:rsid w:val="0026773E"/>
    <w:rsid w:val="00276B2A"/>
    <w:rsid w:val="00277BD9"/>
    <w:rsid w:val="00284C20"/>
    <w:rsid w:val="00286D7D"/>
    <w:rsid w:val="00295DF2"/>
    <w:rsid w:val="00297289"/>
    <w:rsid w:val="00297FDE"/>
    <w:rsid w:val="002A1AA9"/>
    <w:rsid w:val="002A55A3"/>
    <w:rsid w:val="002B43CF"/>
    <w:rsid w:val="002C3372"/>
    <w:rsid w:val="002C49DE"/>
    <w:rsid w:val="002C638F"/>
    <w:rsid w:val="002E0EBE"/>
    <w:rsid w:val="002E3626"/>
    <w:rsid w:val="002E3877"/>
    <w:rsid w:val="002E529D"/>
    <w:rsid w:val="002F4A59"/>
    <w:rsid w:val="002F4F78"/>
    <w:rsid w:val="002F6346"/>
    <w:rsid w:val="002F707A"/>
    <w:rsid w:val="00312846"/>
    <w:rsid w:val="00316CAC"/>
    <w:rsid w:val="00334578"/>
    <w:rsid w:val="003406C2"/>
    <w:rsid w:val="00341F4D"/>
    <w:rsid w:val="003651D8"/>
    <w:rsid w:val="00376842"/>
    <w:rsid w:val="00377DC6"/>
    <w:rsid w:val="003829C2"/>
    <w:rsid w:val="003845FE"/>
    <w:rsid w:val="00387F40"/>
    <w:rsid w:val="003904A4"/>
    <w:rsid w:val="003916F6"/>
    <w:rsid w:val="003A64DA"/>
    <w:rsid w:val="003D3E88"/>
    <w:rsid w:val="003D483C"/>
    <w:rsid w:val="003E7B70"/>
    <w:rsid w:val="003E7BBD"/>
    <w:rsid w:val="003F2CC2"/>
    <w:rsid w:val="003F6D05"/>
    <w:rsid w:val="004042BF"/>
    <w:rsid w:val="004073F1"/>
    <w:rsid w:val="00415AFF"/>
    <w:rsid w:val="00422657"/>
    <w:rsid w:val="00433BF8"/>
    <w:rsid w:val="00441216"/>
    <w:rsid w:val="00442D4E"/>
    <w:rsid w:val="00445449"/>
    <w:rsid w:val="00446017"/>
    <w:rsid w:val="0044606E"/>
    <w:rsid w:val="00447D3D"/>
    <w:rsid w:val="0045233E"/>
    <w:rsid w:val="00462BA6"/>
    <w:rsid w:val="0046724E"/>
    <w:rsid w:val="0047414F"/>
    <w:rsid w:val="00491504"/>
    <w:rsid w:val="004A235D"/>
    <w:rsid w:val="004A393C"/>
    <w:rsid w:val="004A42CD"/>
    <w:rsid w:val="004A4635"/>
    <w:rsid w:val="004A7A20"/>
    <w:rsid w:val="004B3CD9"/>
    <w:rsid w:val="004B6E23"/>
    <w:rsid w:val="004C46ED"/>
    <w:rsid w:val="004C5C18"/>
    <w:rsid w:val="004C7A97"/>
    <w:rsid w:val="004D18AD"/>
    <w:rsid w:val="004E0E29"/>
    <w:rsid w:val="004E6352"/>
    <w:rsid w:val="004F4579"/>
    <w:rsid w:val="004F6895"/>
    <w:rsid w:val="005035E2"/>
    <w:rsid w:val="00503804"/>
    <w:rsid w:val="00505857"/>
    <w:rsid w:val="00506149"/>
    <w:rsid w:val="00510DA5"/>
    <w:rsid w:val="005236A6"/>
    <w:rsid w:val="00526464"/>
    <w:rsid w:val="00532337"/>
    <w:rsid w:val="0053606E"/>
    <w:rsid w:val="00536EFF"/>
    <w:rsid w:val="00546E9B"/>
    <w:rsid w:val="00555732"/>
    <w:rsid w:val="00564C34"/>
    <w:rsid w:val="0058695F"/>
    <w:rsid w:val="00595178"/>
    <w:rsid w:val="005A4118"/>
    <w:rsid w:val="005A451F"/>
    <w:rsid w:val="005D225E"/>
    <w:rsid w:val="005D7304"/>
    <w:rsid w:val="005E5131"/>
    <w:rsid w:val="005F3A32"/>
    <w:rsid w:val="005F6AFD"/>
    <w:rsid w:val="0060668D"/>
    <w:rsid w:val="006077F7"/>
    <w:rsid w:val="006174AB"/>
    <w:rsid w:val="006224D1"/>
    <w:rsid w:val="00633FB4"/>
    <w:rsid w:val="00636D6D"/>
    <w:rsid w:val="00640EE3"/>
    <w:rsid w:val="00642E4A"/>
    <w:rsid w:val="006468EE"/>
    <w:rsid w:val="0066102E"/>
    <w:rsid w:val="006773CC"/>
    <w:rsid w:val="00677D29"/>
    <w:rsid w:val="00681C65"/>
    <w:rsid w:val="006A4033"/>
    <w:rsid w:val="006B1A09"/>
    <w:rsid w:val="006C324F"/>
    <w:rsid w:val="006C7FA5"/>
    <w:rsid w:val="006D41A3"/>
    <w:rsid w:val="006E3C7C"/>
    <w:rsid w:val="006F536B"/>
    <w:rsid w:val="0070353E"/>
    <w:rsid w:val="0070401E"/>
    <w:rsid w:val="007066DF"/>
    <w:rsid w:val="00706D08"/>
    <w:rsid w:val="00734632"/>
    <w:rsid w:val="00735820"/>
    <w:rsid w:val="00741047"/>
    <w:rsid w:val="0074541D"/>
    <w:rsid w:val="00753F35"/>
    <w:rsid w:val="007602F9"/>
    <w:rsid w:val="00760D30"/>
    <w:rsid w:val="00761D31"/>
    <w:rsid w:val="00765891"/>
    <w:rsid w:val="007736C7"/>
    <w:rsid w:val="007766B4"/>
    <w:rsid w:val="00790745"/>
    <w:rsid w:val="00794CE6"/>
    <w:rsid w:val="007A7751"/>
    <w:rsid w:val="007B31FA"/>
    <w:rsid w:val="007B415B"/>
    <w:rsid w:val="007B7980"/>
    <w:rsid w:val="007C336A"/>
    <w:rsid w:val="007D4B0E"/>
    <w:rsid w:val="007E6786"/>
    <w:rsid w:val="007E7709"/>
    <w:rsid w:val="007F0007"/>
    <w:rsid w:val="007F0EEA"/>
    <w:rsid w:val="007F1C3F"/>
    <w:rsid w:val="007F6288"/>
    <w:rsid w:val="00800671"/>
    <w:rsid w:val="0082255C"/>
    <w:rsid w:val="00850075"/>
    <w:rsid w:val="00854A75"/>
    <w:rsid w:val="0085542F"/>
    <w:rsid w:val="008631C6"/>
    <w:rsid w:val="00877EDE"/>
    <w:rsid w:val="00880EF7"/>
    <w:rsid w:val="00886B27"/>
    <w:rsid w:val="00895A1F"/>
    <w:rsid w:val="008A0879"/>
    <w:rsid w:val="008B0F3C"/>
    <w:rsid w:val="008B12A4"/>
    <w:rsid w:val="008B7150"/>
    <w:rsid w:val="008C1EC8"/>
    <w:rsid w:val="008D1015"/>
    <w:rsid w:val="00900FA5"/>
    <w:rsid w:val="009019CB"/>
    <w:rsid w:val="00913B98"/>
    <w:rsid w:val="00913CD4"/>
    <w:rsid w:val="00920A6D"/>
    <w:rsid w:val="00951D37"/>
    <w:rsid w:val="00952134"/>
    <w:rsid w:val="00962B83"/>
    <w:rsid w:val="00962EF1"/>
    <w:rsid w:val="009831A9"/>
    <w:rsid w:val="009834DC"/>
    <w:rsid w:val="00994AD5"/>
    <w:rsid w:val="00994AFB"/>
    <w:rsid w:val="009960A7"/>
    <w:rsid w:val="009A0A2E"/>
    <w:rsid w:val="009A35A5"/>
    <w:rsid w:val="009B2589"/>
    <w:rsid w:val="009C429D"/>
    <w:rsid w:val="009D2828"/>
    <w:rsid w:val="009E18FC"/>
    <w:rsid w:val="009E32B8"/>
    <w:rsid w:val="00A104F1"/>
    <w:rsid w:val="00A11A0D"/>
    <w:rsid w:val="00A11AF5"/>
    <w:rsid w:val="00A12598"/>
    <w:rsid w:val="00A215F1"/>
    <w:rsid w:val="00A2579B"/>
    <w:rsid w:val="00A30DE8"/>
    <w:rsid w:val="00A317AF"/>
    <w:rsid w:val="00A3524A"/>
    <w:rsid w:val="00A459C6"/>
    <w:rsid w:val="00A47437"/>
    <w:rsid w:val="00A47547"/>
    <w:rsid w:val="00A549F8"/>
    <w:rsid w:val="00A62E37"/>
    <w:rsid w:val="00A74793"/>
    <w:rsid w:val="00A952CB"/>
    <w:rsid w:val="00AA204A"/>
    <w:rsid w:val="00AA2BC5"/>
    <w:rsid w:val="00AB255E"/>
    <w:rsid w:val="00AB48C7"/>
    <w:rsid w:val="00AB6041"/>
    <w:rsid w:val="00AB6FB2"/>
    <w:rsid w:val="00B01DC2"/>
    <w:rsid w:val="00B0209B"/>
    <w:rsid w:val="00B04210"/>
    <w:rsid w:val="00B04A11"/>
    <w:rsid w:val="00B0676C"/>
    <w:rsid w:val="00B21C91"/>
    <w:rsid w:val="00B23633"/>
    <w:rsid w:val="00B261E5"/>
    <w:rsid w:val="00B31558"/>
    <w:rsid w:val="00B40DE0"/>
    <w:rsid w:val="00B655C6"/>
    <w:rsid w:val="00B72978"/>
    <w:rsid w:val="00B77583"/>
    <w:rsid w:val="00B80953"/>
    <w:rsid w:val="00B81E58"/>
    <w:rsid w:val="00BA40DB"/>
    <w:rsid w:val="00BC171F"/>
    <w:rsid w:val="00BC3CA3"/>
    <w:rsid w:val="00BC5352"/>
    <w:rsid w:val="00BD3FFD"/>
    <w:rsid w:val="00BF2EB9"/>
    <w:rsid w:val="00BF3A45"/>
    <w:rsid w:val="00C01415"/>
    <w:rsid w:val="00C02C2F"/>
    <w:rsid w:val="00C07A4C"/>
    <w:rsid w:val="00C1031F"/>
    <w:rsid w:val="00C10E36"/>
    <w:rsid w:val="00C15E5A"/>
    <w:rsid w:val="00C178AD"/>
    <w:rsid w:val="00C22548"/>
    <w:rsid w:val="00C2508F"/>
    <w:rsid w:val="00C255C5"/>
    <w:rsid w:val="00C36392"/>
    <w:rsid w:val="00C42A15"/>
    <w:rsid w:val="00C4328C"/>
    <w:rsid w:val="00C51067"/>
    <w:rsid w:val="00C53535"/>
    <w:rsid w:val="00C704B6"/>
    <w:rsid w:val="00C75282"/>
    <w:rsid w:val="00C852D7"/>
    <w:rsid w:val="00C86679"/>
    <w:rsid w:val="00C90FDB"/>
    <w:rsid w:val="00CA0330"/>
    <w:rsid w:val="00CB4647"/>
    <w:rsid w:val="00CB7F47"/>
    <w:rsid w:val="00CD335C"/>
    <w:rsid w:val="00CD645D"/>
    <w:rsid w:val="00CE0AD1"/>
    <w:rsid w:val="00CF64F6"/>
    <w:rsid w:val="00D00937"/>
    <w:rsid w:val="00D0426F"/>
    <w:rsid w:val="00D05177"/>
    <w:rsid w:val="00D111E9"/>
    <w:rsid w:val="00D215F3"/>
    <w:rsid w:val="00D323DD"/>
    <w:rsid w:val="00D33CC0"/>
    <w:rsid w:val="00D33CFE"/>
    <w:rsid w:val="00D41663"/>
    <w:rsid w:val="00D45704"/>
    <w:rsid w:val="00D47D7E"/>
    <w:rsid w:val="00D5281E"/>
    <w:rsid w:val="00D52CA3"/>
    <w:rsid w:val="00D52DF1"/>
    <w:rsid w:val="00D5704D"/>
    <w:rsid w:val="00D728A8"/>
    <w:rsid w:val="00D909F3"/>
    <w:rsid w:val="00D97ACE"/>
    <w:rsid w:val="00DA3923"/>
    <w:rsid w:val="00DB2C1D"/>
    <w:rsid w:val="00DB385C"/>
    <w:rsid w:val="00DB4B56"/>
    <w:rsid w:val="00DC1CE6"/>
    <w:rsid w:val="00DC54C5"/>
    <w:rsid w:val="00DE71D8"/>
    <w:rsid w:val="00DE7A31"/>
    <w:rsid w:val="00DF3EF1"/>
    <w:rsid w:val="00E1024B"/>
    <w:rsid w:val="00E16280"/>
    <w:rsid w:val="00E3779F"/>
    <w:rsid w:val="00E46241"/>
    <w:rsid w:val="00E50B85"/>
    <w:rsid w:val="00E54252"/>
    <w:rsid w:val="00E619BB"/>
    <w:rsid w:val="00E65BD4"/>
    <w:rsid w:val="00E72D89"/>
    <w:rsid w:val="00EB1758"/>
    <w:rsid w:val="00EB47AD"/>
    <w:rsid w:val="00EB53FC"/>
    <w:rsid w:val="00EC232D"/>
    <w:rsid w:val="00EC6339"/>
    <w:rsid w:val="00ED2279"/>
    <w:rsid w:val="00ED58E0"/>
    <w:rsid w:val="00ED7223"/>
    <w:rsid w:val="00EE4C6A"/>
    <w:rsid w:val="00F0157D"/>
    <w:rsid w:val="00F01CA8"/>
    <w:rsid w:val="00F01D85"/>
    <w:rsid w:val="00F0259C"/>
    <w:rsid w:val="00F14E4D"/>
    <w:rsid w:val="00F14FB5"/>
    <w:rsid w:val="00F15238"/>
    <w:rsid w:val="00F21F58"/>
    <w:rsid w:val="00F34B2C"/>
    <w:rsid w:val="00F4353F"/>
    <w:rsid w:val="00F43A4F"/>
    <w:rsid w:val="00F57A7E"/>
    <w:rsid w:val="00F57A92"/>
    <w:rsid w:val="00F63FD1"/>
    <w:rsid w:val="00F64C99"/>
    <w:rsid w:val="00F651BE"/>
    <w:rsid w:val="00F706B8"/>
    <w:rsid w:val="00F7320E"/>
    <w:rsid w:val="00F833AC"/>
    <w:rsid w:val="00F954FE"/>
    <w:rsid w:val="00FA0159"/>
    <w:rsid w:val="00FA07DA"/>
    <w:rsid w:val="00FA34A0"/>
    <w:rsid w:val="00FA4889"/>
    <w:rsid w:val="00FA6762"/>
    <w:rsid w:val="00FB1F26"/>
    <w:rsid w:val="00FC250D"/>
    <w:rsid w:val="00FC4FB4"/>
    <w:rsid w:val="00FC6611"/>
    <w:rsid w:val="00FC7C2D"/>
    <w:rsid w:val="00FD4589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A78B"/>
  <w15:chartTrackingRefBased/>
  <w15:docId w15:val="{C03D4ECC-3875-4EE0-8F63-AC8ADB4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93"/>
    <w:pPr>
      <w:spacing w:before="12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1C9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B21C91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B8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1714"/>
    <w:rPr>
      <w:sz w:val="16"/>
      <w:szCs w:val="16"/>
    </w:rPr>
  </w:style>
  <w:style w:type="character" w:styleId="Pogrubienie">
    <w:name w:val="Strong"/>
    <w:uiPriority w:val="22"/>
    <w:qFormat/>
    <w:rsid w:val="002F707A"/>
    <w:rPr>
      <w:b/>
      <w:bCs/>
    </w:rPr>
  </w:style>
  <w:style w:type="character" w:styleId="Hipercze">
    <w:name w:val="Hyperlink"/>
    <w:uiPriority w:val="99"/>
    <w:unhideWhenUsed/>
    <w:rsid w:val="00F706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77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0A6D"/>
    <w:pPr>
      <w:spacing w:befor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0A6D"/>
  </w:style>
  <w:style w:type="character" w:styleId="Odwoanieprzypisudolnego">
    <w:name w:val="footnote reference"/>
    <w:basedOn w:val="Domylnaczcionkaakapitu"/>
    <w:uiPriority w:val="99"/>
    <w:semiHidden/>
    <w:unhideWhenUsed/>
    <w:rsid w:val="00920A6D"/>
    <w:rPr>
      <w:vertAlign w:val="superscript"/>
    </w:rPr>
  </w:style>
  <w:style w:type="paragraph" w:styleId="Poprawka">
    <w:name w:val="Revision"/>
    <w:hidden/>
    <w:uiPriority w:val="99"/>
    <w:semiHidden/>
    <w:rsid w:val="00005E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6F34-097C-4BD8-84CC-A7830739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Rezerw Materiałowych</Company>
  <LinksUpToDate>false</LinksUpToDate>
  <CharactersWithSpaces>6706</CharactersWithSpaces>
  <SharedDoc>false</SharedDoc>
  <HLinks>
    <vt:vector size="12" baseType="variant">
      <vt:variant>
        <vt:i4>7077910</vt:i4>
      </vt:variant>
      <vt:variant>
        <vt:i4>3</vt:i4>
      </vt:variant>
      <vt:variant>
        <vt:i4>0</vt:i4>
      </vt:variant>
      <vt:variant>
        <vt:i4>5</vt:i4>
      </vt:variant>
      <vt:variant>
        <vt:lpwstr>mailto:iod@rars.gov.pl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mailto:kancelaria@rars.gov.pl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Przybylska Anna</dc:creator>
  <cp:keywords/>
  <dc:description/>
  <cp:lastModifiedBy>Dawidzka Katarzyna</cp:lastModifiedBy>
  <cp:revision>17</cp:revision>
  <cp:lastPrinted>2024-09-16T08:52:00Z</cp:lastPrinted>
  <dcterms:created xsi:type="dcterms:W3CDTF">2024-07-09T07:54:00Z</dcterms:created>
  <dcterms:modified xsi:type="dcterms:W3CDTF">2024-09-20T10:55:00Z</dcterms:modified>
</cp:coreProperties>
</file>